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D" w:rsidRPr="00024E15" w:rsidRDefault="00EF2E2D" w:rsidP="00EF2E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Поликлиника «Юма-Мед»</w:t>
      </w:r>
    </w:p>
    <w:p w:rsidR="00A557B2" w:rsidRPr="00024E15" w:rsidRDefault="00A557B2" w:rsidP="007E1788">
      <w:pPr>
        <w:suppressAutoHyphens/>
        <w:jc w:val="center"/>
        <w:rPr>
          <w:sz w:val="28"/>
          <w:szCs w:val="28"/>
        </w:rPr>
      </w:pPr>
    </w:p>
    <w:p w:rsidR="00A557B2" w:rsidRPr="00024E15" w:rsidRDefault="00A557B2" w:rsidP="007E1788">
      <w:pPr>
        <w:suppressAutoHyphens/>
        <w:jc w:val="center"/>
        <w:rPr>
          <w:sz w:val="28"/>
          <w:szCs w:val="28"/>
        </w:rPr>
      </w:pPr>
    </w:p>
    <w:p w:rsidR="00A557B2" w:rsidRPr="00024E15" w:rsidRDefault="00A557B2" w:rsidP="007E1788">
      <w:pPr>
        <w:suppressAutoHyphens/>
        <w:jc w:val="center"/>
        <w:rPr>
          <w:b/>
          <w:sz w:val="28"/>
          <w:szCs w:val="28"/>
        </w:rPr>
      </w:pPr>
      <w:proofErr w:type="gramStart"/>
      <w:r w:rsidRPr="00024E15">
        <w:rPr>
          <w:b/>
          <w:sz w:val="28"/>
          <w:szCs w:val="28"/>
        </w:rPr>
        <w:t>П</w:t>
      </w:r>
      <w:proofErr w:type="gramEnd"/>
      <w:r w:rsidRPr="00024E15">
        <w:rPr>
          <w:b/>
          <w:sz w:val="28"/>
          <w:szCs w:val="28"/>
        </w:rPr>
        <w:t xml:space="preserve"> Р И К А З</w:t>
      </w:r>
    </w:p>
    <w:p w:rsidR="00A557B2" w:rsidRPr="00024E15" w:rsidRDefault="00A557B2" w:rsidP="007E1788">
      <w:pPr>
        <w:suppressAutoHyphens/>
        <w:jc w:val="center"/>
        <w:rPr>
          <w:b/>
          <w:sz w:val="28"/>
          <w:szCs w:val="28"/>
        </w:rPr>
      </w:pPr>
    </w:p>
    <w:tbl>
      <w:tblPr>
        <w:tblW w:w="16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362"/>
        <w:gridCol w:w="1465"/>
        <w:gridCol w:w="519"/>
        <w:gridCol w:w="1654"/>
        <w:gridCol w:w="708"/>
        <w:gridCol w:w="6992"/>
      </w:tblGrid>
      <w:tr w:rsidR="008E1EFF" w:rsidRPr="00024E15" w:rsidTr="00A557B2">
        <w:trPr>
          <w:gridAfter w:val="1"/>
          <w:wAfter w:w="6992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557B2" w:rsidRPr="00024E15" w:rsidRDefault="00A557B2" w:rsidP="00637458">
            <w:pPr>
              <w:suppressAutoHyphens/>
              <w:rPr>
                <w:rFonts w:eastAsia="Calibri"/>
                <w:noProof/>
                <w:sz w:val="28"/>
                <w:szCs w:val="28"/>
              </w:rPr>
            </w:pPr>
            <w:r w:rsidRPr="00024E15">
              <w:rPr>
                <w:rFonts w:eastAsia="Calibri"/>
                <w:noProof/>
                <w:sz w:val="28"/>
                <w:szCs w:val="28"/>
              </w:rPr>
              <w:t xml:space="preserve">« </w:t>
            </w:r>
            <w:r w:rsidR="00EF2E2D">
              <w:rPr>
                <w:rFonts w:eastAsia="Calibri"/>
                <w:noProof/>
                <w:sz w:val="28"/>
                <w:szCs w:val="28"/>
              </w:rPr>
              <w:t xml:space="preserve">1 </w:t>
            </w:r>
            <w:r w:rsidRPr="00024E15">
              <w:rPr>
                <w:rFonts w:eastAsia="Calibri"/>
                <w:noProof/>
                <w:sz w:val="28"/>
                <w:szCs w:val="28"/>
              </w:rPr>
              <w:t xml:space="preserve">» </w:t>
            </w:r>
            <w:r w:rsidR="00EF2E2D">
              <w:rPr>
                <w:rFonts w:eastAsia="Calibri"/>
                <w:noProof/>
                <w:sz w:val="28"/>
                <w:szCs w:val="28"/>
              </w:rPr>
              <w:t>февраля</w:t>
            </w:r>
            <w:r w:rsidRPr="00024E15">
              <w:rPr>
                <w:rFonts w:eastAsia="Calibri"/>
                <w:noProof/>
                <w:sz w:val="28"/>
                <w:szCs w:val="28"/>
              </w:rPr>
              <w:t xml:space="preserve"> 20</w:t>
            </w:r>
            <w:r w:rsidR="003B3635">
              <w:rPr>
                <w:rFonts w:eastAsia="Calibri"/>
                <w:noProof/>
                <w:sz w:val="28"/>
                <w:szCs w:val="28"/>
              </w:rPr>
              <w:t>17</w:t>
            </w:r>
            <w:r w:rsidRPr="00024E15">
              <w:rPr>
                <w:rFonts w:eastAsia="Calibri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B2" w:rsidRPr="00024E15" w:rsidRDefault="00A557B2" w:rsidP="007E1788">
            <w:pPr>
              <w:suppressAutoHyphens/>
              <w:rPr>
                <w:rFonts w:eastAsia="Calibr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B2" w:rsidRPr="00024E15" w:rsidRDefault="00A557B2" w:rsidP="007E1788">
            <w:pPr>
              <w:suppressAutoHyphens/>
              <w:jc w:val="both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B2" w:rsidRPr="00024E15" w:rsidRDefault="00A557B2" w:rsidP="003B3635">
            <w:pPr>
              <w:suppressAutoHyphens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024E15">
              <w:rPr>
                <w:rFonts w:eastAsia="Calibri"/>
                <w:noProof/>
                <w:sz w:val="28"/>
                <w:szCs w:val="28"/>
              </w:rPr>
              <w:t xml:space="preserve">№ </w:t>
            </w:r>
            <w:r w:rsidR="003B3635">
              <w:rPr>
                <w:rFonts w:eastAsia="Calibri"/>
                <w:noProof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B2" w:rsidRPr="00024E15" w:rsidRDefault="00A557B2" w:rsidP="007E1788">
            <w:pPr>
              <w:suppressAutoHyphens/>
              <w:rPr>
                <w:rFonts w:eastAsia="Calibri"/>
                <w:noProof/>
                <w:sz w:val="28"/>
                <w:szCs w:val="28"/>
                <w:lang w:val="en-US"/>
              </w:rPr>
            </w:pPr>
          </w:p>
        </w:tc>
      </w:tr>
      <w:tr w:rsidR="008E1EFF" w:rsidRPr="00637458" w:rsidTr="00A557B2">
        <w:tc>
          <w:tcPr>
            <w:tcW w:w="7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7B2" w:rsidRPr="00637458" w:rsidRDefault="00A557B2" w:rsidP="007E1788">
            <w:pPr>
              <w:suppressAutoHyphens/>
              <w:jc w:val="center"/>
              <w:rPr>
                <w:rFonts w:eastAsia="Calibri"/>
                <w:noProof/>
                <w:sz w:val="24"/>
                <w:szCs w:val="28"/>
              </w:rPr>
            </w:pPr>
          </w:p>
          <w:p w:rsidR="00A557B2" w:rsidRPr="00637458" w:rsidRDefault="00A557B2" w:rsidP="007E1788">
            <w:pPr>
              <w:suppressAutoHyphens/>
              <w:ind w:left="-108"/>
              <w:jc w:val="center"/>
              <w:rPr>
                <w:rFonts w:eastAsia="Calibri"/>
                <w:noProof/>
                <w:sz w:val="24"/>
                <w:szCs w:val="28"/>
              </w:rPr>
            </w:pPr>
          </w:p>
        </w:tc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B2" w:rsidRPr="00637458" w:rsidRDefault="00A557B2" w:rsidP="007E1788">
            <w:pPr>
              <w:suppressAutoHyphens/>
              <w:rPr>
                <w:rFonts w:eastAsia="Calibri"/>
                <w:noProof/>
                <w:sz w:val="24"/>
                <w:szCs w:val="28"/>
              </w:rPr>
            </w:pPr>
          </w:p>
        </w:tc>
      </w:tr>
    </w:tbl>
    <w:p w:rsidR="00A557B2" w:rsidRPr="0011122B" w:rsidRDefault="00A557B2" w:rsidP="00637458">
      <w:pPr>
        <w:ind w:right="2975"/>
        <w:contextualSpacing/>
        <w:jc w:val="both"/>
        <w:rPr>
          <w:sz w:val="24"/>
          <w:szCs w:val="28"/>
          <w:highlight w:val="yellow"/>
        </w:rPr>
      </w:pPr>
      <w:r w:rsidRPr="0011122B">
        <w:rPr>
          <w:sz w:val="24"/>
          <w:szCs w:val="28"/>
          <w:highlight w:val="yellow"/>
        </w:rPr>
        <w:t>«Об утверждении Политик</w:t>
      </w:r>
      <w:proofErr w:type="gramStart"/>
      <w:r w:rsidRPr="0011122B">
        <w:rPr>
          <w:sz w:val="24"/>
          <w:szCs w:val="28"/>
          <w:highlight w:val="yellow"/>
        </w:rPr>
        <w:t xml:space="preserve">и </w:t>
      </w:r>
      <w:r w:rsidR="005E2048" w:rsidRPr="0011122B">
        <w:rPr>
          <w:sz w:val="24"/>
          <w:szCs w:val="28"/>
          <w:highlight w:val="yellow"/>
        </w:rPr>
        <w:t xml:space="preserve"> </w:t>
      </w:r>
      <w:r w:rsidR="00EF2E2D" w:rsidRPr="0011122B">
        <w:rPr>
          <w:sz w:val="24"/>
          <w:szCs w:val="28"/>
          <w:highlight w:val="yellow"/>
        </w:rPr>
        <w:t>ООО</w:t>
      </w:r>
      <w:proofErr w:type="gramEnd"/>
      <w:r w:rsidR="00EF2E2D" w:rsidRPr="0011122B">
        <w:rPr>
          <w:sz w:val="24"/>
          <w:szCs w:val="28"/>
          <w:highlight w:val="yellow"/>
        </w:rPr>
        <w:t xml:space="preserve"> Поликлиника «Юма-Мед» </w:t>
      </w:r>
      <w:r w:rsidRPr="0011122B">
        <w:rPr>
          <w:sz w:val="24"/>
          <w:szCs w:val="28"/>
          <w:highlight w:val="yellow"/>
        </w:rPr>
        <w:t>В отношении обработки персональных данных»</w:t>
      </w:r>
    </w:p>
    <w:p w:rsidR="00A557B2" w:rsidRPr="0011122B" w:rsidRDefault="00A557B2" w:rsidP="007E1788">
      <w:pPr>
        <w:contextualSpacing/>
        <w:jc w:val="both"/>
        <w:rPr>
          <w:sz w:val="24"/>
          <w:szCs w:val="27"/>
          <w:highlight w:val="yellow"/>
        </w:rPr>
      </w:pPr>
    </w:p>
    <w:p w:rsidR="00A557B2" w:rsidRPr="00637458" w:rsidRDefault="00A557B2" w:rsidP="00F04846">
      <w:pPr>
        <w:ind w:firstLine="851"/>
        <w:jc w:val="both"/>
        <w:rPr>
          <w:b/>
          <w:bCs/>
          <w:sz w:val="24"/>
          <w:szCs w:val="28"/>
        </w:rPr>
      </w:pPr>
      <w:proofErr w:type="gramStart"/>
      <w:r w:rsidRPr="0011122B">
        <w:rPr>
          <w:sz w:val="24"/>
          <w:szCs w:val="28"/>
          <w:highlight w:val="yellow"/>
        </w:rPr>
        <w:t xml:space="preserve">Во исполнение требований Федерального закона от 27.07.2006 № 152 </w:t>
      </w:r>
      <w:r w:rsidR="005A4AD2" w:rsidRPr="0011122B">
        <w:rPr>
          <w:sz w:val="24"/>
          <w:szCs w:val="28"/>
          <w:highlight w:val="yellow"/>
        </w:rPr>
        <w:t xml:space="preserve">  </w:t>
      </w:r>
      <w:r w:rsidRPr="0011122B">
        <w:rPr>
          <w:sz w:val="24"/>
          <w:szCs w:val="28"/>
          <w:highlight w:val="yellow"/>
        </w:rPr>
        <w:t>«О перс</w:t>
      </w:r>
      <w:r w:rsidRPr="0011122B">
        <w:rPr>
          <w:sz w:val="24"/>
          <w:szCs w:val="28"/>
          <w:highlight w:val="yellow"/>
        </w:rPr>
        <w:t>о</w:t>
      </w:r>
      <w:r w:rsidRPr="0011122B">
        <w:rPr>
          <w:sz w:val="24"/>
          <w:szCs w:val="28"/>
          <w:highlight w:val="yellow"/>
        </w:rPr>
        <w:t>нальных данных», постановления Правительства Российской Федерации от 01.11.2012 года № 1119 «Об утверждении требований к защите персональных данных</w:t>
      </w:r>
      <w:r w:rsidRPr="00637458">
        <w:rPr>
          <w:sz w:val="24"/>
          <w:szCs w:val="28"/>
        </w:rPr>
        <w:t xml:space="preserve"> при их обработке в информационных системах персональных данных», постановления Правительства Росси</w:t>
      </w:r>
      <w:r w:rsidRPr="00637458">
        <w:rPr>
          <w:sz w:val="24"/>
          <w:szCs w:val="28"/>
        </w:rPr>
        <w:t>й</w:t>
      </w:r>
      <w:r w:rsidRPr="00637458">
        <w:rPr>
          <w:sz w:val="24"/>
          <w:szCs w:val="28"/>
        </w:rPr>
        <w:t>с</w:t>
      </w:r>
      <w:r w:rsidR="008853EF" w:rsidRPr="00637458">
        <w:rPr>
          <w:sz w:val="24"/>
          <w:szCs w:val="28"/>
        </w:rPr>
        <w:t>кой Федерации от 15.09.2008</w:t>
      </w:r>
      <w:r w:rsidRPr="00637458">
        <w:rPr>
          <w:sz w:val="24"/>
          <w:szCs w:val="28"/>
        </w:rPr>
        <w:t xml:space="preserve"> № 687 «Об утверждении Положения об особенностях обр</w:t>
      </w:r>
      <w:r w:rsidRPr="00637458">
        <w:rPr>
          <w:sz w:val="24"/>
          <w:szCs w:val="28"/>
        </w:rPr>
        <w:t>а</w:t>
      </w:r>
      <w:r w:rsidRPr="00637458">
        <w:rPr>
          <w:sz w:val="24"/>
          <w:szCs w:val="28"/>
        </w:rPr>
        <w:t>ботки персональных данных, осуществляемой без использования средств автоматизации», а также иных нормативных документов по</w:t>
      </w:r>
      <w:proofErr w:type="gramEnd"/>
      <w:r w:rsidRPr="00637458">
        <w:rPr>
          <w:sz w:val="24"/>
          <w:szCs w:val="28"/>
        </w:rPr>
        <w:t xml:space="preserve"> защите информации, ПРИКАЗЫВАЮ</w:t>
      </w:r>
      <w:r w:rsidRPr="00637458">
        <w:rPr>
          <w:b/>
          <w:bCs/>
          <w:sz w:val="24"/>
          <w:szCs w:val="28"/>
        </w:rPr>
        <w:t>:</w:t>
      </w:r>
    </w:p>
    <w:p w:rsidR="00A557B2" w:rsidRPr="00637458" w:rsidRDefault="00A557B2" w:rsidP="00EF2E2D">
      <w:pPr>
        <w:pStyle w:val="a6"/>
        <w:numPr>
          <w:ilvl w:val="0"/>
          <w:numId w:val="6"/>
        </w:numPr>
        <w:ind w:left="0" w:right="-1" w:firstLine="851"/>
        <w:rPr>
          <w:sz w:val="24"/>
          <w:szCs w:val="28"/>
        </w:rPr>
      </w:pPr>
      <w:r w:rsidRPr="00637458">
        <w:rPr>
          <w:sz w:val="24"/>
          <w:szCs w:val="28"/>
        </w:rPr>
        <w:t>Утвердить Политик</w:t>
      </w:r>
      <w:proofErr w:type="gramStart"/>
      <w:r w:rsidRPr="00637458">
        <w:rPr>
          <w:sz w:val="24"/>
          <w:szCs w:val="28"/>
        </w:rPr>
        <w:t xml:space="preserve">у </w:t>
      </w:r>
      <w:r w:rsidR="00EF2E2D" w:rsidRPr="00637458">
        <w:rPr>
          <w:sz w:val="24"/>
          <w:szCs w:val="28"/>
        </w:rPr>
        <w:t>ООО</w:t>
      </w:r>
      <w:proofErr w:type="gramEnd"/>
      <w:r w:rsidR="00EF2E2D" w:rsidRPr="00637458">
        <w:rPr>
          <w:sz w:val="24"/>
          <w:szCs w:val="28"/>
        </w:rPr>
        <w:t xml:space="preserve"> Поликлиника «Юма-Мед» </w:t>
      </w:r>
      <w:r w:rsidRPr="00637458">
        <w:rPr>
          <w:sz w:val="24"/>
          <w:szCs w:val="28"/>
        </w:rPr>
        <w:t>(далее - Учреждение) в отношении обработки персональных данных (Приложение 1).</w:t>
      </w:r>
    </w:p>
    <w:p w:rsidR="00A557B2" w:rsidRPr="00637458" w:rsidRDefault="00A557B2" w:rsidP="00F04846">
      <w:pPr>
        <w:pStyle w:val="a6"/>
        <w:numPr>
          <w:ilvl w:val="0"/>
          <w:numId w:val="6"/>
        </w:numPr>
        <w:ind w:left="0" w:right="-1" w:firstLine="851"/>
        <w:jc w:val="both"/>
        <w:rPr>
          <w:sz w:val="24"/>
          <w:szCs w:val="28"/>
        </w:rPr>
      </w:pPr>
      <w:r w:rsidRPr="00637458">
        <w:rPr>
          <w:sz w:val="24"/>
          <w:szCs w:val="28"/>
        </w:rPr>
        <w:t>Утвердить типовую форму согласия работника Учреждения на обработку персональных данных (Приложение 2).</w:t>
      </w:r>
    </w:p>
    <w:p w:rsidR="00A557B2" w:rsidRPr="00637458" w:rsidRDefault="00A557B2" w:rsidP="00F04846">
      <w:pPr>
        <w:pStyle w:val="a6"/>
        <w:numPr>
          <w:ilvl w:val="0"/>
          <w:numId w:val="6"/>
        </w:numPr>
        <w:ind w:left="0" w:right="-1" w:firstLine="851"/>
        <w:jc w:val="both"/>
        <w:rPr>
          <w:sz w:val="24"/>
          <w:szCs w:val="28"/>
        </w:rPr>
      </w:pPr>
      <w:r w:rsidRPr="00637458">
        <w:rPr>
          <w:sz w:val="24"/>
          <w:szCs w:val="28"/>
        </w:rPr>
        <w:t>Утвердить типовую форму согласия субъекта, не являющегося работником Учреждения на обработку персональных данных (Приложение 3).</w:t>
      </w:r>
    </w:p>
    <w:p w:rsidR="00A557B2" w:rsidRPr="00637458" w:rsidRDefault="00A557B2" w:rsidP="00F04846">
      <w:pPr>
        <w:pStyle w:val="a6"/>
        <w:numPr>
          <w:ilvl w:val="0"/>
          <w:numId w:val="6"/>
        </w:numPr>
        <w:ind w:left="0" w:right="-1" w:firstLine="851"/>
        <w:rPr>
          <w:sz w:val="24"/>
          <w:szCs w:val="28"/>
        </w:rPr>
      </w:pPr>
      <w:r w:rsidRPr="00637458">
        <w:rPr>
          <w:sz w:val="24"/>
          <w:szCs w:val="28"/>
        </w:rPr>
        <w:t>Утвердить типовую форму журнала регистрации обращений субъектов пе</w:t>
      </w:r>
      <w:r w:rsidRPr="00637458">
        <w:rPr>
          <w:sz w:val="24"/>
          <w:szCs w:val="28"/>
        </w:rPr>
        <w:t>р</w:t>
      </w:r>
      <w:r w:rsidRPr="00637458">
        <w:rPr>
          <w:sz w:val="24"/>
          <w:szCs w:val="28"/>
        </w:rPr>
        <w:t>сональных данных по вопросам обработки их персональных данных (Приложение 4)</w:t>
      </w:r>
      <w:r w:rsidR="008853EF" w:rsidRPr="00637458">
        <w:rPr>
          <w:sz w:val="24"/>
          <w:szCs w:val="28"/>
        </w:rPr>
        <w:t>.</w:t>
      </w:r>
    </w:p>
    <w:p w:rsidR="00EF2E2D" w:rsidRPr="00637458" w:rsidRDefault="00A557B2" w:rsidP="00EF2E2D">
      <w:pPr>
        <w:pStyle w:val="a6"/>
        <w:numPr>
          <w:ilvl w:val="0"/>
          <w:numId w:val="6"/>
        </w:numPr>
        <w:ind w:left="0" w:right="-2" w:firstLine="851"/>
        <w:jc w:val="both"/>
        <w:rPr>
          <w:sz w:val="24"/>
          <w:szCs w:val="28"/>
        </w:rPr>
      </w:pPr>
      <w:r w:rsidRPr="00637458">
        <w:rPr>
          <w:sz w:val="24"/>
          <w:szCs w:val="28"/>
        </w:rPr>
        <w:t>Контроль исполн</w:t>
      </w:r>
      <w:r w:rsidR="00637458" w:rsidRPr="00637458">
        <w:rPr>
          <w:sz w:val="24"/>
          <w:szCs w:val="28"/>
        </w:rPr>
        <w:t>ения настоящего приказа возлагаю</w:t>
      </w:r>
      <w:r w:rsidRPr="00637458">
        <w:rPr>
          <w:sz w:val="24"/>
          <w:szCs w:val="28"/>
        </w:rPr>
        <w:t xml:space="preserve"> на </w:t>
      </w:r>
      <w:r w:rsidR="00637458" w:rsidRPr="00637458">
        <w:rPr>
          <w:sz w:val="24"/>
          <w:szCs w:val="28"/>
        </w:rPr>
        <w:t>себя</w:t>
      </w:r>
      <w:r w:rsidR="007E0310" w:rsidRPr="00637458">
        <w:rPr>
          <w:sz w:val="24"/>
          <w:szCs w:val="28"/>
        </w:rPr>
        <w:t>.</w:t>
      </w:r>
    </w:p>
    <w:p w:rsidR="00A557B2" w:rsidRPr="00637458" w:rsidRDefault="00A557B2" w:rsidP="007E1788">
      <w:pPr>
        <w:jc w:val="both"/>
        <w:rPr>
          <w:sz w:val="24"/>
          <w:szCs w:val="28"/>
        </w:rPr>
      </w:pPr>
    </w:p>
    <w:p w:rsidR="00965072" w:rsidRPr="00637458" w:rsidRDefault="00965072" w:rsidP="007E1788">
      <w:pPr>
        <w:jc w:val="both"/>
        <w:rPr>
          <w:sz w:val="24"/>
          <w:szCs w:val="28"/>
        </w:rPr>
      </w:pPr>
    </w:p>
    <w:p w:rsidR="00965072" w:rsidRPr="00637458" w:rsidRDefault="00965072" w:rsidP="007E1788">
      <w:pPr>
        <w:jc w:val="both"/>
        <w:rPr>
          <w:sz w:val="24"/>
          <w:szCs w:val="28"/>
        </w:rPr>
      </w:pPr>
    </w:p>
    <w:p w:rsidR="00965072" w:rsidRPr="00637458" w:rsidRDefault="00965072" w:rsidP="007E1788">
      <w:pPr>
        <w:jc w:val="both"/>
        <w:rPr>
          <w:sz w:val="24"/>
          <w:szCs w:val="28"/>
        </w:rPr>
      </w:pPr>
    </w:p>
    <w:p w:rsidR="00A557B2" w:rsidRPr="00637458" w:rsidRDefault="00965072" w:rsidP="007E1788">
      <w:pPr>
        <w:jc w:val="both"/>
        <w:rPr>
          <w:sz w:val="24"/>
          <w:szCs w:val="28"/>
        </w:rPr>
      </w:pPr>
      <w:r w:rsidRPr="00637458">
        <w:rPr>
          <w:sz w:val="24"/>
          <w:szCs w:val="28"/>
        </w:rPr>
        <w:t>Директор</w:t>
      </w:r>
      <w:r w:rsidRPr="00637458">
        <w:rPr>
          <w:sz w:val="24"/>
          <w:szCs w:val="28"/>
        </w:rPr>
        <w:tab/>
      </w:r>
      <w:r w:rsidRPr="00637458">
        <w:rPr>
          <w:sz w:val="24"/>
          <w:szCs w:val="28"/>
        </w:rPr>
        <w:tab/>
      </w:r>
      <w:r w:rsidRPr="00637458">
        <w:rPr>
          <w:sz w:val="24"/>
          <w:szCs w:val="28"/>
        </w:rPr>
        <w:tab/>
      </w:r>
      <w:r w:rsidRPr="00637458">
        <w:rPr>
          <w:sz w:val="24"/>
          <w:szCs w:val="28"/>
        </w:rPr>
        <w:tab/>
      </w:r>
      <w:r w:rsidRPr="00637458">
        <w:rPr>
          <w:sz w:val="24"/>
          <w:szCs w:val="28"/>
        </w:rPr>
        <w:tab/>
      </w:r>
      <w:r w:rsidRPr="00637458">
        <w:rPr>
          <w:sz w:val="24"/>
          <w:szCs w:val="28"/>
        </w:rPr>
        <w:tab/>
        <w:t>И.И. Мурзин</w:t>
      </w:r>
    </w:p>
    <w:p w:rsidR="00A557B2" w:rsidRPr="00637458" w:rsidRDefault="00A557B2" w:rsidP="007E1788">
      <w:pPr>
        <w:ind w:right="-2"/>
        <w:rPr>
          <w:sz w:val="24"/>
          <w:szCs w:val="28"/>
        </w:rPr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994CDB" w:rsidRDefault="00994CDB" w:rsidP="00637458">
      <w:pPr>
        <w:jc w:val="right"/>
      </w:pPr>
    </w:p>
    <w:p w:rsidR="00637458" w:rsidRDefault="00637458" w:rsidP="00637458">
      <w:pPr>
        <w:jc w:val="right"/>
      </w:pPr>
      <w:r w:rsidRPr="000349DE">
        <w:lastRenderedPageBreak/>
        <w:t>Приложение</w:t>
      </w:r>
      <w:r>
        <w:t>№1</w:t>
      </w:r>
      <w:r w:rsidRPr="000349DE">
        <w:t xml:space="preserve"> </w:t>
      </w:r>
    </w:p>
    <w:p w:rsidR="00637458" w:rsidRPr="000349DE" w:rsidRDefault="00637458" w:rsidP="00637458">
      <w:pPr>
        <w:jc w:val="right"/>
      </w:pPr>
      <w:r w:rsidRPr="000349DE">
        <w:t>УТВЕРЖДЕНО</w:t>
      </w:r>
    </w:p>
    <w:p w:rsidR="00637458" w:rsidRPr="000349DE" w:rsidRDefault="00637458" w:rsidP="00637458">
      <w:pPr>
        <w:jc w:val="right"/>
      </w:pPr>
      <w:r w:rsidRPr="000349DE">
        <w:t xml:space="preserve">Приказом директора </w:t>
      </w:r>
    </w:p>
    <w:p w:rsidR="00637458" w:rsidRPr="000349DE" w:rsidRDefault="00637458" w:rsidP="00637458">
      <w:pPr>
        <w:jc w:val="right"/>
      </w:pPr>
      <w:r w:rsidRPr="000349DE">
        <w:rPr>
          <w:bCs/>
        </w:rPr>
        <w:t>ООО Поликлиника «Юма-Мед»</w:t>
      </w:r>
    </w:p>
    <w:p w:rsidR="00637458" w:rsidRPr="000349DE" w:rsidRDefault="00637458" w:rsidP="00637458">
      <w:pPr>
        <w:jc w:val="right"/>
      </w:pPr>
      <w:r w:rsidRPr="000349DE">
        <w:t>от «</w:t>
      </w:r>
      <w:r>
        <w:t>1</w:t>
      </w:r>
      <w:r w:rsidRPr="000349DE">
        <w:t>»</w:t>
      </w:r>
      <w:r>
        <w:t>феврал</w:t>
      </w:r>
      <w:r w:rsidRPr="000349DE">
        <w:t xml:space="preserve">я 2017 № </w:t>
      </w:r>
      <w:r>
        <w:t>7</w:t>
      </w:r>
    </w:p>
    <w:p w:rsidR="00637458" w:rsidRPr="00024E15" w:rsidRDefault="00637458" w:rsidP="00637458">
      <w:pPr>
        <w:pStyle w:val="Heading70"/>
        <w:keepNext/>
        <w:keepLines/>
        <w:spacing w:after="0" w:line="240" w:lineRule="auto"/>
        <w:ind w:right="-2"/>
        <w:jc w:val="right"/>
        <w:rPr>
          <w:rFonts w:eastAsia="Calibri"/>
          <w:bCs/>
          <w:sz w:val="28"/>
          <w:szCs w:val="28"/>
        </w:rPr>
      </w:pPr>
    </w:p>
    <w:p w:rsidR="00A557B2" w:rsidRPr="00024E15" w:rsidRDefault="00A557B2" w:rsidP="007E1788">
      <w:pPr>
        <w:pStyle w:val="Heading70"/>
        <w:keepNext/>
        <w:keepLines/>
        <w:spacing w:after="0" w:line="240" w:lineRule="auto"/>
        <w:ind w:left="5387" w:right="-2"/>
        <w:rPr>
          <w:rFonts w:eastAsia="Calibri"/>
          <w:bCs/>
          <w:sz w:val="22"/>
          <w:szCs w:val="22"/>
        </w:rPr>
      </w:pPr>
    </w:p>
    <w:p w:rsidR="00A557B2" w:rsidRPr="00024E15" w:rsidRDefault="00A557B2" w:rsidP="007E1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A557B2" w:rsidRPr="00EF2E2D" w:rsidRDefault="00A557B2" w:rsidP="00EF2E2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vertAlign w:val="superscript"/>
        </w:rPr>
      </w:pPr>
      <w:r w:rsidRPr="00EF2E2D">
        <w:rPr>
          <w:rStyle w:val="aa"/>
          <w:b w:val="0"/>
          <w:sz w:val="28"/>
        </w:rPr>
        <w:t>ПОЛИТИКА</w:t>
      </w:r>
      <w:r w:rsidRPr="00EF2E2D">
        <w:rPr>
          <w:b/>
          <w:bCs/>
          <w:sz w:val="28"/>
        </w:rPr>
        <w:br/>
      </w:r>
      <w:r w:rsidRPr="00EF2E2D">
        <w:rPr>
          <w:rStyle w:val="aa"/>
          <w:b w:val="0"/>
          <w:sz w:val="28"/>
        </w:rPr>
        <w:t xml:space="preserve">в отношении обработки персональных данных </w:t>
      </w:r>
      <w:r w:rsidR="00EF2E2D" w:rsidRPr="00EF2E2D">
        <w:rPr>
          <w:sz w:val="28"/>
        </w:rPr>
        <w:t xml:space="preserve">ООО Поликлиника «Юма-Мед» </w:t>
      </w:r>
      <w:r w:rsidR="00EF2E2D" w:rsidRPr="00EF2E2D">
        <w:rPr>
          <w:rFonts w:eastAsia="Calibri"/>
          <w:bCs/>
          <w:sz w:val="28"/>
          <w:vertAlign w:val="superscript"/>
        </w:rPr>
        <w:t xml:space="preserve">        </w:t>
      </w:r>
    </w:p>
    <w:p w:rsidR="00A557B2" w:rsidRPr="00EF2E2D" w:rsidRDefault="00A557B2" w:rsidP="007E1788">
      <w:pPr>
        <w:pStyle w:val="a8"/>
        <w:shd w:val="clear" w:color="auto" w:fill="FFFFFF"/>
        <w:spacing w:before="0" w:beforeAutospacing="0" w:after="0" w:afterAutospacing="0"/>
        <w:rPr>
          <w:b/>
          <w:sz w:val="28"/>
        </w:rPr>
      </w:pPr>
      <w:r w:rsidRPr="00EF2E2D">
        <w:rPr>
          <w:b/>
          <w:sz w:val="28"/>
        </w:rPr>
        <w:t> </w:t>
      </w:r>
    </w:p>
    <w:p w:rsidR="00A557B2" w:rsidRDefault="00A557B2" w:rsidP="00F04846">
      <w:pPr>
        <w:pStyle w:val="a8"/>
        <w:shd w:val="clear" w:color="auto" w:fill="FFFFFF"/>
        <w:spacing w:before="0" w:beforeAutospacing="0" w:after="0" w:afterAutospacing="0"/>
        <w:ind w:firstLine="851"/>
        <w:jc w:val="center"/>
      </w:pPr>
      <w:r w:rsidRPr="00637458">
        <w:t>Общие положения</w:t>
      </w:r>
    </w:p>
    <w:p w:rsidR="00FD4138" w:rsidRPr="00637458" w:rsidRDefault="00FD4138" w:rsidP="00F04846">
      <w:pPr>
        <w:pStyle w:val="a8"/>
        <w:shd w:val="clear" w:color="auto" w:fill="FFFFFF"/>
        <w:spacing w:before="0" w:beforeAutospacing="0" w:after="0" w:afterAutospacing="0"/>
        <w:ind w:firstLine="851"/>
        <w:jc w:val="center"/>
      </w:pPr>
    </w:p>
    <w:p w:rsidR="00A557B2" w:rsidRPr="00637458" w:rsidRDefault="00FD4138" w:rsidP="00F04846">
      <w:pPr>
        <w:ind w:firstLine="851"/>
        <w:jc w:val="both"/>
        <w:rPr>
          <w:sz w:val="24"/>
          <w:szCs w:val="24"/>
        </w:rPr>
      </w:pPr>
      <w:r w:rsidRPr="00FD4138">
        <w:rPr>
          <w:sz w:val="24"/>
          <w:szCs w:val="24"/>
        </w:rPr>
        <w:t xml:space="preserve">ООО Поликлиника «Юма-Мед» </w:t>
      </w:r>
      <w:r w:rsidRPr="00FD4138">
        <w:rPr>
          <w:rFonts w:eastAsia="Calibri"/>
          <w:bCs/>
          <w:sz w:val="24"/>
          <w:szCs w:val="24"/>
          <w:vertAlign w:val="superscript"/>
        </w:rPr>
        <w:t xml:space="preserve">   </w:t>
      </w:r>
      <w:r w:rsidR="00A557B2" w:rsidRPr="00FD4138">
        <w:rPr>
          <w:sz w:val="24"/>
          <w:szCs w:val="24"/>
        </w:rPr>
        <w:t>осуществляет свою деятельность в соответствии с действующим законодательством Российской Федерации</w:t>
      </w:r>
      <w:r w:rsidR="00A557B2" w:rsidRPr="00637458">
        <w:rPr>
          <w:sz w:val="24"/>
          <w:szCs w:val="24"/>
        </w:rPr>
        <w:t xml:space="preserve"> по направлениям, обозначенным в полученных лицензиях на осуществление медицинской деятельности. Оказание медици</w:t>
      </w:r>
      <w:r w:rsidR="00A557B2" w:rsidRPr="00637458">
        <w:rPr>
          <w:sz w:val="24"/>
          <w:szCs w:val="24"/>
        </w:rPr>
        <w:t>н</w:t>
      </w:r>
      <w:r w:rsidR="00A557B2" w:rsidRPr="00637458">
        <w:rPr>
          <w:sz w:val="24"/>
          <w:szCs w:val="24"/>
        </w:rPr>
        <w:t>ских услуг предполагает обработку и хранение персональных данных пациентов и работн</w:t>
      </w:r>
      <w:r w:rsidR="00A557B2" w:rsidRPr="00637458">
        <w:rPr>
          <w:sz w:val="24"/>
          <w:szCs w:val="24"/>
        </w:rPr>
        <w:t>и</w:t>
      </w:r>
      <w:r w:rsidR="00A557B2" w:rsidRPr="00637458">
        <w:rPr>
          <w:sz w:val="24"/>
          <w:szCs w:val="24"/>
        </w:rPr>
        <w:t>ков. В соответствии с действующим законодательством наша организация выполнила ко</w:t>
      </w:r>
      <w:r w:rsidR="00A557B2" w:rsidRPr="00637458">
        <w:rPr>
          <w:sz w:val="24"/>
          <w:szCs w:val="24"/>
        </w:rPr>
        <w:t>м</w:t>
      </w:r>
      <w:r w:rsidR="00A557B2" w:rsidRPr="00637458">
        <w:rPr>
          <w:sz w:val="24"/>
          <w:szCs w:val="24"/>
        </w:rPr>
        <w:t>плекс технических и организационных мероприятий для обеспечения безопасности обраб</w:t>
      </w:r>
      <w:r w:rsidR="00A557B2" w:rsidRPr="00637458">
        <w:rPr>
          <w:sz w:val="24"/>
          <w:szCs w:val="24"/>
        </w:rPr>
        <w:t>а</w:t>
      </w:r>
      <w:r w:rsidR="00A557B2" w:rsidRPr="00637458">
        <w:rPr>
          <w:sz w:val="24"/>
          <w:szCs w:val="24"/>
        </w:rPr>
        <w:t>тываемых и хранимых персональных данных.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 Одна из приоритетных задач</w:t>
      </w:r>
      <w:r w:rsidR="00FD4138">
        <w:rPr>
          <w:sz w:val="24"/>
          <w:szCs w:val="24"/>
        </w:rPr>
        <w:t>,</w:t>
      </w:r>
      <w:r w:rsidRPr="00637458">
        <w:rPr>
          <w:sz w:val="24"/>
          <w:szCs w:val="24"/>
        </w:rPr>
        <w:t xml:space="preserve"> в работе организации - соблюдение действующего законодательства Российской Федерации в области информационной безопасности, а так же требований федерального закона от 27.06.2006 года №152-ФЗ «О персональных да</w:t>
      </w:r>
      <w:r w:rsidRPr="00637458">
        <w:rPr>
          <w:sz w:val="24"/>
          <w:szCs w:val="24"/>
        </w:rPr>
        <w:t>н</w:t>
      </w:r>
      <w:r w:rsidRPr="00637458">
        <w:rPr>
          <w:sz w:val="24"/>
          <w:szCs w:val="24"/>
        </w:rPr>
        <w:t>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</w:t>
      </w:r>
      <w:r w:rsidRPr="00637458">
        <w:rPr>
          <w:sz w:val="24"/>
          <w:szCs w:val="24"/>
        </w:rPr>
        <w:t>и</w:t>
      </w:r>
      <w:r w:rsidRPr="00637458">
        <w:rPr>
          <w:sz w:val="24"/>
          <w:szCs w:val="24"/>
        </w:rPr>
        <w:t>косновенность частной жизни, личную и семейную тайну.</w:t>
      </w:r>
    </w:p>
    <w:p w:rsidR="00A557B2" w:rsidRPr="00637458" w:rsidRDefault="00A557B2" w:rsidP="00F04846">
      <w:pPr>
        <w:ind w:firstLine="851"/>
        <w:jc w:val="center"/>
        <w:rPr>
          <w:sz w:val="24"/>
          <w:szCs w:val="24"/>
        </w:rPr>
      </w:pPr>
      <w:r w:rsidRPr="00637458">
        <w:rPr>
          <w:rStyle w:val="aa"/>
          <w:b w:val="0"/>
          <w:sz w:val="24"/>
          <w:szCs w:val="24"/>
        </w:rPr>
        <w:t>Правовые основания обработки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Ко</w:t>
      </w:r>
      <w:r w:rsidR="00FC1A34" w:rsidRPr="00637458">
        <w:rPr>
          <w:sz w:val="24"/>
          <w:szCs w:val="24"/>
        </w:rPr>
        <w:t>нституцией Российской Федерации;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Трудовым кодексом Российской Федерации</w:t>
      </w:r>
      <w:r w:rsidR="00FC1A34" w:rsidRPr="00637458">
        <w:rPr>
          <w:sz w:val="24"/>
          <w:szCs w:val="24"/>
        </w:rPr>
        <w:t>;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Гражданским кодексом Российской Федерации</w:t>
      </w:r>
      <w:r w:rsidR="00FC1A34" w:rsidRPr="00637458">
        <w:rPr>
          <w:sz w:val="24"/>
          <w:szCs w:val="24"/>
        </w:rPr>
        <w:t>;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Федеральным законом от 27.07.2006 № 152-ФЗ «О персональных данных»</w:t>
      </w:r>
      <w:r w:rsidR="00FC1A34" w:rsidRPr="00637458">
        <w:rPr>
          <w:sz w:val="24"/>
          <w:szCs w:val="24"/>
        </w:rPr>
        <w:t>;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Федеральным законом от 27.07.2006 № 149-ФЗ «Об информации,  информацио</w:t>
      </w:r>
      <w:r w:rsidRPr="00637458">
        <w:rPr>
          <w:sz w:val="24"/>
          <w:szCs w:val="24"/>
        </w:rPr>
        <w:t>н</w:t>
      </w:r>
      <w:r w:rsidRPr="00637458">
        <w:rPr>
          <w:sz w:val="24"/>
          <w:szCs w:val="24"/>
        </w:rPr>
        <w:t>ных технологиях и о защите информации»</w:t>
      </w:r>
      <w:r w:rsidR="00FC1A34" w:rsidRPr="00637458">
        <w:rPr>
          <w:sz w:val="24"/>
          <w:szCs w:val="24"/>
        </w:rPr>
        <w:t>;</w:t>
      </w:r>
    </w:p>
    <w:p w:rsidR="00A557B2" w:rsidRPr="00637458" w:rsidRDefault="003A1C6B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Федеральным</w:t>
      </w:r>
      <w:r w:rsidR="00A557B2" w:rsidRPr="00637458">
        <w:rPr>
          <w:sz w:val="24"/>
          <w:szCs w:val="24"/>
        </w:rPr>
        <w:t xml:space="preserve"> закон</w:t>
      </w:r>
      <w:r w:rsidRPr="00637458">
        <w:rPr>
          <w:sz w:val="24"/>
          <w:szCs w:val="24"/>
        </w:rPr>
        <w:t>ом от 21.11.2011 №</w:t>
      </w:r>
      <w:r w:rsidR="00A557B2" w:rsidRPr="00637458">
        <w:rPr>
          <w:sz w:val="24"/>
          <w:szCs w:val="24"/>
        </w:rPr>
        <w:t xml:space="preserve"> 323-ФЗ  «Об основах охраны здоровья гр</w:t>
      </w:r>
      <w:r w:rsidR="00A557B2" w:rsidRPr="00637458">
        <w:rPr>
          <w:sz w:val="24"/>
          <w:szCs w:val="24"/>
        </w:rPr>
        <w:t>а</w:t>
      </w:r>
      <w:r w:rsidR="00A557B2" w:rsidRPr="00637458">
        <w:rPr>
          <w:sz w:val="24"/>
          <w:szCs w:val="24"/>
        </w:rPr>
        <w:t>ждан в Российской Федерации»;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Постановление</w:t>
      </w:r>
      <w:r w:rsidR="003A1C6B" w:rsidRPr="00637458">
        <w:rPr>
          <w:sz w:val="24"/>
          <w:szCs w:val="24"/>
        </w:rPr>
        <w:t>м</w:t>
      </w:r>
      <w:r w:rsidRPr="00637458">
        <w:rPr>
          <w:sz w:val="24"/>
          <w:szCs w:val="24"/>
        </w:rPr>
        <w:t xml:space="preserve"> П</w:t>
      </w:r>
      <w:r w:rsidR="003A1C6B" w:rsidRPr="00637458">
        <w:rPr>
          <w:sz w:val="24"/>
          <w:szCs w:val="24"/>
        </w:rPr>
        <w:t>равительства РФ  от 01.11.2012 №</w:t>
      </w:r>
      <w:r w:rsidRPr="00637458">
        <w:rPr>
          <w:sz w:val="24"/>
          <w:szCs w:val="24"/>
        </w:rPr>
        <w:t xml:space="preserve"> 1119 «Об утверждении треб</w:t>
      </w:r>
      <w:r w:rsidRPr="00637458">
        <w:rPr>
          <w:sz w:val="24"/>
          <w:szCs w:val="24"/>
        </w:rPr>
        <w:t>о</w:t>
      </w:r>
      <w:r w:rsidRPr="00637458">
        <w:rPr>
          <w:sz w:val="24"/>
          <w:szCs w:val="24"/>
        </w:rPr>
        <w:t>ваний к защите персональных данных при их обработке в информационных системах пе</w:t>
      </w:r>
      <w:r w:rsidRPr="00637458">
        <w:rPr>
          <w:sz w:val="24"/>
          <w:szCs w:val="24"/>
        </w:rPr>
        <w:t>р</w:t>
      </w:r>
      <w:r w:rsidRPr="00637458">
        <w:rPr>
          <w:sz w:val="24"/>
          <w:szCs w:val="24"/>
        </w:rPr>
        <w:t>сональных данных»</w:t>
      </w:r>
      <w:r w:rsidR="00FC1A34" w:rsidRPr="00637458">
        <w:rPr>
          <w:sz w:val="24"/>
          <w:szCs w:val="24"/>
        </w:rPr>
        <w:t>;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Приказ</w:t>
      </w:r>
      <w:r w:rsidR="003A1C6B" w:rsidRPr="00637458">
        <w:rPr>
          <w:sz w:val="24"/>
          <w:szCs w:val="24"/>
        </w:rPr>
        <w:t>ам ФСТЭК России от 18.02.2013 №</w:t>
      </w:r>
      <w:r w:rsidRPr="00637458">
        <w:rPr>
          <w:sz w:val="24"/>
          <w:szCs w:val="24"/>
        </w:rPr>
        <w:t xml:space="preserve"> 21 «Об утверждении состава и содерж</w:t>
      </w:r>
      <w:r w:rsidRPr="00637458">
        <w:rPr>
          <w:sz w:val="24"/>
          <w:szCs w:val="24"/>
        </w:rPr>
        <w:t>а</w:t>
      </w:r>
      <w:r w:rsidRPr="00637458">
        <w:rPr>
          <w:sz w:val="24"/>
          <w:szCs w:val="24"/>
        </w:rPr>
        <w:t>ния организационных и технических мер по обеспечению безопасности персональных да</w:t>
      </w:r>
      <w:r w:rsidRPr="00637458">
        <w:rPr>
          <w:sz w:val="24"/>
          <w:szCs w:val="24"/>
        </w:rPr>
        <w:t>н</w:t>
      </w:r>
      <w:r w:rsidRPr="00637458">
        <w:rPr>
          <w:sz w:val="24"/>
          <w:szCs w:val="24"/>
        </w:rPr>
        <w:t>ных при их обработке в информационных системах персональных данных»</w:t>
      </w:r>
      <w:r w:rsidR="00FC1A34" w:rsidRPr="00637458">
        <w:rPr>
          <w:sz w:val="24"/>
          <w:szCs w:val="24"/>
        </w:rPr>
        <w:t>.</w:t>
      </w:r>
      <w:r w:rsidRPr="00637458">
        <w:rPr>
          <w:sz w:val="24"/>
          <w:szCs w:val="24"/>
        </w:rPr>
        <w:t> 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Обработка персональных данных субъектов персональных данных осуществляется для решения следующих задач: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о</w:t>
      </w:r>
      <w:r w:rsidR="00A557B2" w:rsidRPr="00637458">
        <w:t>существление расчетов с ТФОМС и страховыми организациями за оказание м</w:t>
      </w:r>
      <w:r w:rsidRPr="00637458">
        <w:t>ед</w:t>
      </w:r>
      <w:r w:rsidRPr="00637458">
        <w:t>и</w:t>
      </w:r>
      <w:r w:rsidRPr="00637458">
        <w:t xml:space="preserve">цинских услуг </w:t>
      </w:r>
      <w:proofErr w:type="gramStart"/>
      <w:r w:rsidRPr="00637458">
        <w:t>застрахованным</w:t>
      </w:r>
      <w:proofErr w:type="gramEnd"/>
      <w:r w:rsidRPr="00637458">
        <w:t>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ф</w:t>
      </w:r>
      <w:r w:rsidR="003A1C6B" w:rsidRPr="00637458">
        <w:t>ормирование</w:t>
      </w:r>
      <w:r w:rsidR="00A557B2" w:rsidRPr="00637458">
        <w:t xml:space="preserve"> отчетов по поликлинике</w:t>
      </w:r>
      <w:r w:rsidRPr="00637458">
        <w:t>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н</w:t>
      </w:r>
      <w:r w:rsidR="00A557B2" w:rsidRPr="00637458">
        <w:t>азначение и начисление счетов на оказание услуг и иных выплат</w:t>
      </w:r>
      <w:r w:rsidRPr="00637458">
        <w:t>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б</w:t>
      </w:r>
      <w:r w:rsidR="00A557B2" w:rsidRPr="00637458">
        <w:t>ухгалтерский учет и контроль финансово-хозяйственной деятельности Оператора и исполнения финансовых обязат</w:t>
      </w:r>
      <w:r w:rsidRPr="00637458">
        <w:t>ельств по заключенным договорам;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о</w:t>
      </w:r>
      <w:r w:rsidR="00A557B2" w:rsidRPr="00637458">
        <w:t>бработка амбулаторных ка</w:t>
      </w:r>
      <w:r w:rsidRPr="00637458">
        <w:t>рт (в т.ч. в электронной форме);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</w:t>
      </w:r>
      <w:r w:rsidR="00A557B2" w:rsidRPr="00637458">
        <w:t>оддержание контактов с законными представителя</w:t>
      </w:r>
      <w:r w:rsidRPr="00637458">
        <w:t>ми субъекта персональных данных;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lastRenderedPageBreak/>
        <w:t>п</w:t>
      </w:r>
      <w:r w:rsidR="00A557B2" w:rsidRPr="00637458">
        <w:t>роведение лечеб</w:t>
      </w:r>
      <w:r w:rsidRPr="00637458">
        <w:t>но-профилактических мероприятий;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в</w:t>
      </w:r>
      <w:r w:rsidR="00A557B2" w:rsidRPr="00637458">
        <w:t>едение кадровой работы</w:t>
      </w:r>
      <w:r w:rsidRPr="00637458">
        <w:t>;</w:t>
      </w:r>
    </w:p>
    <w:p w:rsidR="00A557B2" w:rsidRPr="00637458" w:rsidRDefault="00E3020B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и</w:t>
      </w:r>
      <w:r w:rsidR="00A557B2" w:rsidRPr="00637458">
        <w:t>ные задачи, необходимые для повышения качества и эффективности деятельности Учреждения.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Принципы обработки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 xml:space="preserve">При обработке </w:t>
      </w:r>
      <w:r w:rsidR="009D6A98" w:rsidRPr="00637458">
        <w:t>персональных данных ООО Поликлиника «Юма-Мед»</w:t>
      </w:r>
      <w:r w:rsidRPr="00637458">
        <w:t xml:space="preserve"> придержив</w:t>
      </w:r>
      <w:r w:rsidRPr="00637458">
        <w:t>а</w:t>
      </w:r>
      <w:r w:rsidRPr="00637458">
        <w:t>ется следующих принципов: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соблюдение законности получения, обработки, хранения, а также других действий с персональными данными;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обработка персональных данных исключительно с целью исполнения своих обяз</w:t>
      </w:r>
      <w:r w:rsidRPr="00637458">
        <w:t>а</w:t>
      </w:r>
      <w:r w:rsidRPr="00637458">
        <w:t>тельств по договору оказания услуг, а также по трудовому договору;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сбор только тех персональных данных, которые минимально необходимы для до</w:t>
      </w:r>
      <w:r w:rsidRPr="00637458">
        <w:t>с</w:t>
      </w:r>
      <w:r w:rsidRPr="00637458">
        <w:t>тижения заявленных целей обработки;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выполнение мер по обеспечению безопасности персональных данных при их обр</w:t>
      </w:r>
      <w:r w:rsidRPr="00637458">
        <w:t>а</w:t>
      </w:r>
      <w:r w:rsidRPr="00637458">
        <w:t>ботке и хранении;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соблюдение прав субъекта персональных данных на доступ к его персональным данным;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соответствие сроков хранения персональных данных заявленным целям обработки.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Конфиденциальность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Работники организации и иные лица, получившие доступ к персональным данным, обязаны не раскрывать третьим лицам и не распространять персональные данные без с</w:t>
      </w:r>
      <w:r w:rsidRPr="00637458">
        <w:t>о</w:t>
      </w:r>
      <w:r w:rsidRPr="00637458">
        <w:t>гласия субъекта персональных данных, если иное не предусмотрено федеральным законом.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Состав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В состав обрабатываемых в компании персональных данных субъектов могут вх</w:t>
      </w:r>
      <w:r w:rsidRPr="00637458">
        <w:t>о</w:t>
      </w:r>
      <w:r w:rsidRPr="00637458">
        <w:t>дить: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фамилия, имя, отчество;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пол;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дата рождения или возраст;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паспортные данные;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адрес проживания;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номер телефона, факса, адрес электронной почты (по желанию);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информация о состоянии здоровья;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другая информация, необходимая для правильного проведения и интерпретации медицинских исследований;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результаты выполненных медицинских исследований;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другая информация, необходимая для выполнения обязательств организации в с</w:t>
      </w:r>
      <w:r w:rsidRPr="00637458">
        <w:t>о</w:t>
      </w:r>
      <w:r w:rsidRPr="00637458">
        <w:t>ответствии с законодательством о государственной социальной помощи, трудовым закон</w:t>
      </w:r>
      <w:r w:rsidRPr="00637458">
        <w:t>о</w:t>
      </w:r>
      <w:r w:rsidRPr="00637458">
        <w:t>дательством, законодательством Российской Федерации о пенсиях по государственному пенсионному обеспечению, о трудовых пенсиях, законодательством об обязательных видах страхования, со страховым законодательством.</w:t>
      </w:r>
    </w:p>
    <w:p w:rsidR="00A557B2" w:rsidRPr="00637458" w:rsidRDefault="00404DFD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 xml:space="preserve">ООО Поликлиника «Юма-Мед» </w:t>
      </w:r>
      <w:r w:rsidR="00A557B2" w:rsidRPr="00637458">
        <w:t>осуществляет обработку данных о состоянии зд</w:t>
      </w:r>
      <w:r w:rsidR="00A557B2" w:rsidRPr="00637458">
        <w:t>о</w:t>
      </w:r>
      <w:r w:rsidR="00A557B2" w:rsidRPr="00637458">
        <w:t>ровья пациентов в целях оказания медицинских услуг, установления медицинского диагн</w:t>
      </w:r>
      <w:r w:rsidR="00A557B2" w:rsidRPr="00637458">
        <w:t>о</w:t>
      </w:r>
      <w:r w:rsidR="00A557B2" w:rsidRPr="00637458">
        <w:t>за при этом обработка персональных данных осуществляется лицами, профессионально з</w:t>
      </w:r>
      <w:r w:rsidR="00A557B2" w:rsidRPr="00637458">
        <w:t>а</w:t>
      </w:r>
      <w:r w:rsidR="00A557B2" w:rsidRPr="00637458">
        <w:t>нимающимися медицинской деятельностью и обязанными в соответствии с законодател</w:t>
      </w:r>
      <w:r w:rsidR="00A557B2" w:rsidRPr="00637458">
        <w:t>ь</w:t>
      </w:r>
      <w:r w:rsidR="00A557B2" w:rsidRPr="00637458">
        <w:t>ством Российской Федерации сохранять врачебную тайну.</w:t>
      </w:r>
    </w:p>
    <w:p w:rsidR="00A557B2" w:rsidRPr="00637458" w:rsidRDefault="00404DFD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ООО Поликлиника «Юма-Мед»</w:t>
      </w:r>
      <w:r w:rsidR="00A557B2" w:rsidRPr="00637458">
        <w:t xml:space="preserve"> осуществляет обработку данных о состоянии зд</w:t>
      </w:r>
      <w:r w:rsidR="00A557B2" w:rsidRPr="00637458">
        <w:t>о</w:t>
      </w:r>
      <w:r w:rsidR="00A557B2" w:rsidRPr="00637458">
        <w:t>ровья работников организации в соответствии с трудовым законодательством Российской Федерации.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Сбор (получение)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Персональные данные субъектов Учреждение получает только лично от субъекта или от его законного представителя. Персональные данные субъекта могут быть получены с его слов и не проверяются. Субъект дает письменное согласие на обработку персонал</w:t>
      </w:r>
      <w:r w:rsidRPr="00637458">
        <w:t>ь</w:t>
      </w:r>
      <w:r w:rsidRPr="00637458">
        <w:t>ных данных.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Обработка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lastRenderedPageBreak/>
        <w:t>Обработка персональных данных в Учреждении происходит как неавтоматизир</w:t>
      </w:r>
      <w:r w:rsidRPr="00637458">
        <w:t>о</w:t>
      </w:r>
      <w:r w:rsidRPr="00637458">
        <w:t>ванным, так и автоматизированным способом.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К обработке персональных данных в Учреждении допускаются только работники прошедшие определенную процедуру допуска, к которой относятся: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 xml:space="preserve">ознакомление </w:t>
      </w:r>
      <w:r w:rsidRPr="00FD4138">
        <w:t>работника с локальными нормативными актами</w:t>
      </w:r>
      <w:r w:rsidRPr="00637458">
        <w:t xml:space="preserve"> организации (пол</w:t>
      </w:r>
      <w:r w:rsidRPr="00637458">
        <w:t>о</w:t>
      </w:r>
      <w:r w:rsidRPr="00637458">
        <w:t>жения, инструкции и т.д.), строго регламентирующими порядок и процедуру работы с пе</w:t>
      </w:r>
      <w:r w:rsidRPr="00637458">
        <w:t>р</w:t>
      </w:r>
      <w:r w:rsidRPr="00637458">
        <w:t>сональными данными;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взятие с работника обязательства о неразглашении в отношении персональных данных при работе с ними.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получение работником и использование в работе индивидуальных атрибутов до</w:t>
      </w:r>
      <w:r w:rsidRPr="00637458">
        <w:t>с</w:t>
      </w:r>
      <w:r w:rsidRPr="00637458">
        <w:t>тупа к информационным системам компании, содержащим в себе персональные данные. При этом каждому работнику выдаются минимально необходимые для исполнения труд</w:t>
      </w:r>
      <w:r w:rsidRPr="00637458">
        <w:t>о</w:t>
      </w:r>
      <w:r w:rsidRPr="00637458">
        <w:t>вых обязанностей права на доступ в информационные системы.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Работники, имеющие доступ к персональным данным, получают только ту инфо</w:t>
      </w:r>
      <w:r w:rsidRPr="00637458">
        <w:t>р</w:t>
      </w:r>
      <w:r w:rsidRPr="00637458">
        <w:t>мацию, которая необходима им для выполнения конкретных трудовых функций.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Хранение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Персональные данные субъектов хранятся в бумажном (амбулаторная карта, бла</w:t>
      </w:r>
      <w:r w:rsidRPr="00637458">
        <w:t>н</w:t>
      </w:r>
      <w:r w:rsidRPr="00637458">
        <w:t>ки направлений, результаты обследований и т.п.) и электронном виде. В электронном виде персональные данные субъектов хранятся в информационных системах персональных да</w:t>
      </w:r>
      <w:r w:rsidRPr="00637458">
        <w:t>н</w:t>
      </w:r>
      <w:r w:rsidRPr="00637458">
        <w:t>ных Учреждения, а также в архивных копиях баз данных этих систем. Порядок архивир</w:t>
      </w:r>
      <w:r w:rsidRPr="00637458">
        <w:t>о</w:t>
      </w:r>
      <w:r w:rsidRPr="00637458">
        <w:t>вания и сроки хранения архивных копий баз данных информационных систем персонал</w:t>
      </w:r>
      <w:r w:rsidRPr="00637458">
        <w:t>ь</w:t>
      </w:r>
      <w:r w:rsidRPr="00637458">
        <w:t>ных данных Учреждения определены в инструкции о резервном копировании, которая я</w:t>
      </w:r>
      <w:r w:rsidRPr="00637458">
        <w:t>в</w:t>
      </w:r>
      <w:r w:rsidRPr="00637458">
        <w:t>ляется обязательной для исполнения администраторами соответствующей системы.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При хранении персональных данных субъектов соблюдаются организационные и технические меры, обеспечивающие их сохранность и исключающие несанкционирова</w:t>
      </w:r>
      <w:r w:rsidRPr="00637458">
        <w:t>н</w:t>
      </w:r>
      <w:r w:rsidRPr="00637458">
        <w:t>ный доступ к ним. К ним относятся: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назначение работника</w:t>
      </w:r>
      <w:r w:rsidR="003A1C6B" w:rsidRPr="00637458">
        <w:rPr>
          <w:sz w:val="24"/>
          <w:szCs w:val="24"/>
        </w:rPr>
        <w:t>,</w:t>
      </w:r>
      <w:r w:rsidRPr="00637458">
        <w:rPr>
          <w:sz w:val="24"/>
          <w:szCs w:val="24"/>
        </w:rPr>
        <w:t xml:space="preserve"> ответственного за тот или иной способ хранения персонал</w:t>
      </w:r>
      <w:r w:rsidRPr="00637458">
        <w:rPr>
          <w:sz w:val="24"/>
          <w:szCs w:val="24"/>
        </w:rPr>
        <w:t>ь</w:t>
      </w:r>
      <w:r w:rsidRPr="00637458">
        <w:rPr>
          <w:sz w:val="24"/>
          <w:szCs w:val="24"/>
        </w:rPr>
        <w:t>ных данных;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ограничение физического доступа к местам хранения и носителям;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учет всех информационных систем и материальных носителей, а также архивных копий.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Передача персональных данных третьим лицам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Передача персональных данных третьим лицам возможна в исключительных сл</w:t>
      </w:r>
      <w:r w:rsidRPr="00637458">
        <w:t>у</w:t>
      </w:r>
      <w:r w:rsidRPr="00637458">
        <w:t>чаях только с согласия субъекта и только с целью исполнения обязанностей перед субъе</w:t>
      </w:r>
      <w:r w:rsidRPr="00637458">
        <w:t>к</w:t>
      </w:r>
      <w:r w:rsidRPr="00637458">
        <w:t>том персональных данных в рамках оказания услуг, кроме случаев, когда такая обязанность у Учреждения наступает в результате требований федерального законодательства или при поступлении запроса от уполномоченных государственных органов. В данном случае У</w:t>
      </w:r>
      <w:r w:rsidRPr="00637458">
        <w:t>ч</w:t>
      </w:r>
      <w:r w:rsidRPr="00637458">
        <w:t>реждение ограничивает передачу персональных данных запрошенным объемом.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Персональные данные пациента (в том числе результаты исследований) могут быть предоставлены родственникам или членам его семьи только с письменного разрешения с</w:t>
      </w:r>
      <w:r w:rsidRPr="00637458">
        <w:t>а</w:t>
      </w:r>
      <w:r w:rsidRPr="00637458">
        <w:t>мого пациента, за исключением случаев, когда передача персональных данных без его с</w:t>
      </w:r>
      <w:r w:rsidRPr="00637458">
        <w:t>о</w:t>
      </w:r>
      <w:r w:rsidRPr="00637458">
        <w:t>гласия допускается действующим законодательством РФ. В качестве такого разрешения могут выступать: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нотариально заверенная доверенность;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собственноручно написанная клиентом доверенность в присутствии работник</w:t>
      </w:r>
      <w:proofErr w:type="gramStart"/>
      <w:r w:rsidRPr="00637458">
        <w:rPr>
          <w:sz w:val="24"/>
          <w:szCs w:val="24"/>
        </w:rPr>
        <w:t xml:space="preserve">а </w:t>
      </w:r>
      <w:r w:rsidR="00404DFD" w:rsidRPr="00637458">
        <w:rPr>
          <w:sz w:val="24"/>
          <w:szCs w:val="24"/>
        </w:rPr>
        <w:t>ООО</w:t>
      </w:r>
      <w:proofErr w:type="gramEnd"/>
      <w:r w:rsidR="00404DFD" w:rsidRPr="00637458">
        <w:rPr>
          <w:sz w:val="24"/>
          <w:szCs w:val="24"/>
        </w:rPr>
        <w:t xml:space="preserve"> Поликлиника «Юма-Мед» </w:t>
      </w:r>
      <w:r w:rsidRPr="00637458">
        <w:rPr>
          <w:sz w:val="24"/>
          <w:szCs w:val="24"/>
        </w:rPr>
        <w:t>и им заверенная.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center"/>
      </w:pPr>
      <w:r w:rsidRPr="00637458">
        <w:rPr>
          <w:rStyle w:val="aa"/>
          <w:b w:val="0"/>
        </w:rPr>
        <w:t>Сведения о третьих лицах, участвующих в обработке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В целях соблюдения законодательства РФ, для достижения целей обработки, а та</w:t>
      </w:r>
      <w:r w:rsidRPr="00637458">
        <w:t>к</w:t>
      </w:r>
      <w:r w:rsidRPr="00637458">
        <w:t>же в интересах и с согласия субъектов персональных данных Оператор в ходе своей де</w:t>
      </w:r>
      <w:r w:rsidRPr="00637458">
        <w:t>я</w:t>
      </w:r>
      <w:r w:rsidRPr="00637458">
        <w:t>тельности предоставляет персональные данные следующим организациям:</w:t>
      </w:r>
    </w:p>
    <w:p w:rsidR="00A557B2" w:rsidRPr="00637458" w:rsidRDefault="00922DC9" w:rsidP="00404DFD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Федеральной налоговой службе;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Пенсионному фонду Российской Федерации</w:t>
      </w:r>
      <w:r w:rsidR="00922DC9" w:rsidRPr="00637458">
        <w:rPr>
          <w:sz w:val="24"/>
          <w:szCs w:val="24"/>
        </w:rPr>
        <w:t>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Фонду медицинского страхования Алтайского края</w:t>
      </w:r>
      <w:r w:rsidR="00922DC9" w:rsidRPr="00637458">
        <w:rPr>
          <w:sz w:val="24"/>
          <w:szCs w:val="24"/>
        </w:rPr>
        <w:t>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Страховым медицинским организациям.</w:t>
      </w:r>
    </w:p>
    <w:p w:rsidR="00A557B2" w:rsidRPr="00637458" w:rsidRDefault="00A557B2" w:rsidP="00404DFD">
      <w:pPr>
        <w:pStyle w:val="a8"/>
        <w:spacing w:before="0" w:beforeAutospacing="0" w:after="0" w:afterAutospacing="0"/>
        <w:ind w:firstLine="851"/>
      </w:pPr>
      <w:r w:rsidRPr="00637458">
        <w:rPr>
          <w:rStyle w:val="aa"/>
          <w:b w:val="0"/>
        </w:rPr>
        <w:lastRenderedPageBreak/>
        <w:t>Меры по обеспечению безопасности персональных данных при их обработке</w:t>
      </w:r>
    </w:p>
    <w:p w:rsidR="00A557B2" w:rsidRPr="00637458" w:rsidRDefault="00A557B2" w:rsidP="00F04846">
      <w:pPr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Оператор при обработке персональных данных принимает все необходимые прав</w:t>
      </w:r>
      <w:r w:rsidRPr="00637458">
        <w:rPr>
          <w:sz w:val="24"/>
          <w:szCs w:val="24"/>
        </w:rPr>
        <w:t>о</w:t>
      </w:r>
      <w:r w:rsidRPr="00637458">
        <w:rPr>
          <w:sz w:val="24"/>
          <w:szCs w:val="24"/>
        </w:rPr>
        <w:t>вые, организационные и технические меры для их защиты от неправомерного или случа</w:t>
      </w:r>
      <w:r w:rsidRPr="00637458">
        <w:rPr>
          <w:sz w:val="24"/>
          <w:szCs w:val="24"/>
        </w:rPr>
        <w:t>й</w:t>
      </w:r>
      <w:r w:rsidRPr="00637458">
        <w:rPr>
          <w:sz w:val="24"/>
          <w:szCs w:val="24"/>
        </w:rPr>
        <w:t>ного доступа, уничтожения, изменения, блокирования, копирования, предоставления, ра</w:t>
      </w:r>
      <w:r w:rsidRPr="00637458">
        <w:rPr>
          <w:sz w:val="24"/>
          <w:szCs w:val="24"/>
        </w:rPr>
        <w:t>с</w:t>
      </w:r>
      <w:r w:rsidRPr="00637458">
        <w:rPr>
          <w:sz w:val="24"/>
          <w:szCs w:val="24"/>
        </w:rPr>
        <w:t>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н</w:t>
      </w:r>
      <w:r w:rsidR="00A557B2" w:rsidRPr="00637458">
        <w:rPr>
          <w:sz w:val="24"/>
          <w:szCs w:val="24"/>
        </w:rPr>
        <w:t>азначением ответственных за организаци</w:t>
      </w:r>
      <w:r w:rsidRPr="00637458">
        <w:rPr>
          <w:sz w:val="24"/>
          <w:szCs w:val="24"/>
        </w:rPr>
        <w:t>ю обработки персональных данных;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о</w:t>
      </w:r>
      <w:r w:rsidR="00A557B2" w:rsidRPr="00637458">
        <w:rPr>
          <w:sz w:val="24"/>
          <w:szCs w:val="24"/>
        </w:rPr>
        <w:t>существлением внутреннего контроля и/или аудита соответствия обработки пе</w:t>
      </w:r>
      <w:r w:rsidR="00A557B2" w:rsidRPr="00637458">
        <w:rPr>
          <w:sz w:val="24"/>
          <w:szCs w:val="24"/>
        </w:rPr>
        <w:t>р</w:t>
      </w:r>
      <w:r w:rsidR="00A557B2" w:rsidRPr="00637458">
        <w:rPr>
          <w:sz w:val="24"/>
          <w:szCs w:val="24"/>
        </w:rPr>
        <w:t xml:space="preserve">сональных данных Федеральному закону от 27.07.2006 № 152-ФЗ </w:t>
      </w:r>
      <w:r w:rsidR="005A4AD2" w:rsidRPr="00637458">
        <w:rPr>
          <w:sz w:val="24"/>
          <w:szCs w:val="24"/>
        </w:rPr>
        <w:t xml:space="preserve">    </w:t>
      </w:r>
      <w:r w:rsidR="00A557B2" w:rsidRPr="00637458">
        <w:rPr>
          <w:sz w:val="24"/>
          <w:szCs w:val="24"/>
        </w:rPr>
        <w:t>«О персональных да</w:t>
      </w:r>
      <w:r w:rsidR="00A557B2" w:rsidRPr="00637458">
        <w:rPr>
          <w:sz w:val="24"/>
          <w:szCs w:val="24"/>
        </w:rPr>
        <w:t>н</w:t>
      </w:r>
      <w:r w:rsidR="00A557B2" w:rsidRPr="00637458">
        <w:rPr>
          <w:sz w:val="24"/>
          <w:szCs w:val="24"/>
        </w:rPr>
        <w:t>ных» и принятым в соответствии с ним нормативным правовым актам, требованиям к з</w:t>
      </w:r>
      <w:r w:rsidR="00A557B2" w:rsidRPr="00637458">
        <w:rPr>
          <w:sz w:val="24"/>
          <w:szCs w:val="24"/>
        </w:rPr>
        <w:t>а</w:t>
      </w:r>
      <w:r w:rsidR="00A557B2" w:rsidRPr="00637458">
        <w:rPr>
          <w:sz w:val="24"/>
          <w:szCs w:val="24"/>
        </w:rPr>
        <w:t>щите персо</w:t>
      </w:r>
      <w:r w:rsidRPr="00637458">
        <w:rPr>
          <w:sz w:val="24"/>
          <w:szCs w:val="24"/>
        </w:rPr>
        <w:t>нальных данных, локальным актам;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о</w:t>
      </w:r>
      <w:r w:rsidR="00A557B2" w:rsidRPr="00637458">
        <w:rPr>
          <w:sz w:val="24"/>
          <w:szCs w:val="24"/>
        </w:rPr>
        <w:t>знакомлением работников Оператора, непосредственно осуществляющих обр</w:t>
      </w:r>
      <w:r w:rsidR="00A557B2" w:rsidRPr="00637458">
        <w:rPr>
          <w:sz w:val="24"/>
          <w:szCs w:val="24"/>
        </w:rPr>
        <w:t>а</w:t>
      </w:r>
      <w:r w:rsidR="00A557B2" w:rsidRPr="00637458">
        <w:rPr>
          <w:sz w:val="24"/>
          <w:szCs w:val="24"/>
        </w:rPr>
        <w:t>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</w:t>
      </w:r>
      <w:r w:rsidR="00A557B2" w:rsidRPr="00637458">
        <w:rPr>
          <w:sz w:val="24"/>
          <w:szCs w:val="24"/>
        </w:rPr>
        <w:t>о</w:t>
      </w:r>
      <w:r w:rsidR="00A557B2" w:rsidRPr="00637458">
        <w:rPr>
          <w:sz w:val="24"/>
          <w:szCs w:val="24"/>
        </w:rPr>
        <w:t>кальными актами в отношении обработки персональных данных, и (или)</w:t>
      </w:r>
      <w:r w:rsidRPr="00637458">
        <w:rPr>
          <w:sz w:val="24"/>
          <w:szCs w:val="24"/>
        </w:rPr>
        <w:t xml:space="preserve"> обучением ук</w:t>
      </w:r>
      <w:r w:rsidRPr="00637458">
        <w:rPr>
          <w:sz w:val="24"/>
          <w:szCs w:val="24"/>
        </w:rPr>
        <w:t>а</w:t>
      </w:r>
      <w:r w:rsidRPr="00637458">
        <w:rPr>
          <w:sz w:val="24"/>
          <w:szCs w:val="24"/>
        </w:rPr>
        <w:t>занных работников;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о</w:t>
      </w:r>
      <w:r w:rsidR="00A557B2" w:rsidRPr="00637458">
        <w:rPr>
          <w:sz w:val="24"/>
          <w:szCs w:val="24"/>
        </w:rPr>
        <w:t>пределением угроз безопасности персональных данных при их обработке в и</w:t>
      </w:r>
      <w:r w:rsidR="00A557B2" w:rsidRPr="00637458">
        <w:rPr>
          <w:sz w:val="24"/>
          <w:szCs w:val="24"/>
        </w:rPr>
        <w:t>н</w:t>
      </w:r>
      <w:r w:rsidR="00A557B2" w:rsidRPr="00637458">
        <w:rPr>
          <w:sz w:val="24"/>
          <w:szCs w:val="24"/>
        </w:rPr>
        <w:t>формационн</w:t>
      </w:r>
      <w:r w:rsidRPr="00637458">
        <w:rPr>
          <w:sz w:val="24"/>
          <w:szCs w:val="24"/>
        </w:rPr>
        <w:t>ых системах персональных данных;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п</w:t>
      </w:r>
      <w:r w:rsidR="00A557B2" w:rsidRPr="00637458">
        <w:rPr>
          <w:sz w:val="24"/>
          <w:szCs w:val="24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</w:t>
      </w:r>
      <w:r w:rsidR="00A557B2" w:rsidRPr="00637458">
        <w:rPr>
          <w:sz w:val="24"/>
          <w:szCs w:val="24"/>
        </w:rPr>
        <w:t>н</w:t>
      </w:r>
      <w:r w:rsidR="00A557B2" w:rsidRPr="00637458">
        <w:rPr>
          <w:sz w:val="24"/>
          <w:szCs w:val="24"/>
        </w:rPr>
        <w:t>ных, необходимых для выполнения требован</w:t>
      </w:r>
      <w:r w:rsidRPr="00637458">
        <w:rPr>
          <w:sz w:val="24"/>
          <w:szCs w:val="24"/>
        </w:rPr>
        <w:t>ий к защите персональных данных;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у</w:t>
      </w:r>
      <w:r w:rsidR="00A557B2" w:rsidRPr="00637458">
        <w:rPr>
          <w:sz w:val="24"/>
          <w:szCs w:val="24"/>
        </w:rPr>
        <w:t>четом материальны</w:t>
      </w:r>
      <w:r w:rsidRPr="00637458">
        <w:rPr>
          <w:sz w:val="24"/>
          <w:szCs w:val="24"/>
        </w:rPr>
        <w:t>х носителей персональных данных;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в</w:t>
      </w:r>
      <w:r w:rsidR="00A557B2" w:rsidRPr="00637458">
        <w:rPr>
          <w:sz w:val="24"/>
          <w:szCs w:val="24"/>
        </w:rPr>
        <w:t>ыявлением фактов несанкционированного доступа к персональным данным и принятием соответствующих мер</w:t>
      </w:r>
      <w:r w:rsidRPr="00637458">
        <w:rPr>
          <w:sz w:val="24"/>
          <w:szCs w:val="24"/>
        </w:rPr>
        <w:t>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в</w:t>
      </w:r>
      <w:r w:rsidR="00A557B2" w:rsidRPr="00637458">
        <w:rPr>
          <w:sz w:val="24"/>
          <w:szCs w:val="24"/>
        </w:rPr>
        <w:t>осстановлением персональных данных, модифицированных или уничтоженных вследствие нес</w:t>
      </w:r>
      <w:r w:rsidRPr="00637458">
        <w:rPr>
          <w:sz w:val="24"/>
          <w:szCs w:val="24"/>
        </w:rPr>
        <w:t>анкционированного доступа к ним;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у</w:t>
      </w:r>
      <w:r w:rsidR="00A557B2" w:rsidRPr="00637458">
        <w:rPr>
          <w:sz w:val="24"/>
          <w:szCs w:val="24"/>
        </w:rPr>
        <w:t>становлением правил доступа к персональным данным, обрабатываемым в и</w:t>
      </w:r>
      <w:r w:rsidR="00A557B2" w:rsidRPr="00637458">
        <w:rPr>
          <w:sz w:val="24"/>
          <w:szCs w:val="24"/>
        </w:rPr>
        <w:t>н</w:t>
      </w:r>
      <w:r w:rsidR="00A557B2" w:rsidRPr="00637458">
        <w:rPr>
          <w:sz w:val="24"/>
          <w:szCs w:val="24"/>
        </w:rPr>
        <w:t>формационной системе персональных данных, а также обеспечением регистрации и учета всех действий, совершаемых с персональными данными в информацион</w:t>
      </w:r>
      <w:r w:rsidRPr="00637458">
        <w:rPr>
          <w:sz w:val="24"/>
          <w:szCs w:val="24"/>
        </w:rPr>
        <w:t>ной системе перс</w:t>
      </w:r>
      <w:r w:rsidRPr="00637458">
        <w:rPr>
          <w:sz w:val="24"/>
          <w:szCs w:val="24"/>
        </w:rPr>
        <w:t>о</w:t>
      </w:r>
      <w:r w:rsidRPr="00637458">
        <w:rPr>
          <w:sz w:val="24"/>
          <w:szCs w:val="24"/>
        </w:rPr>
        <w:t>нальных данных;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proofErr w:type="gramStart"/>
      <w:r w:rsidRPr="00637458">
        <w:rPr>
          <w:sz w:val="24"/>
          <w:szCs w:val="24"/>
        </w:rPr>
        <w:t>к</w:t>
      </w:r>
      <w:r w:rsidR="00A557B2" w:rsidRPr="00637458">
        <w:rPr>
          <w:sz w:val="24"/>
          <w:szCs w:val="24"/>
        </w:rPr>
        <w:t>онтролем за</w:t>
      </w:r>
      <w:proofErr w:type="gramEnd"/>
      <w:r w:rsidR="00A557B2" w:rsidRPr="00637458">
        <w:rPr>
          <w:sz w:val="24"/>
          <w:szCs w:val="24"/>
        </w:rPr>
        <w:t xml:space="preserve"> принимаемыми мерами по обеспечению безопасности персональных данных и уровнем защищенности информацио</w:t>
      </w:r>
      <w:r w:rsidRPr="00637458">
        <w:rPr>
          <w:sz w:val="24"/>
          <w:szCs w:val="24"/>
        </w:rPr>
        <w:t>нных систем персональных данных;</w:t>
      </w:r>
    </w:p>
    <w:p w:rsidR="00A557B2" w:rsidRPr="00637458" w:rsidRDefault="008A3813" w:rsidP="00F04846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п</w:t>
      </w:r>
      <w:r w:rsidR="00A557B2" w:rsidRPr="00637458">
        <w:rPr>
          <w:sz w:val="24"/>
          <w:szCs w:val="24"/>
        </w:rPr>
        <w:t>рименением прошедших в установленном порядке процедуру оценки соответс</w:t>
      </w:r>
      <w:r w:rsidR="00A557B2" w:rsidRPr="00637458">
        <w:rPr>
          <w:sz w:val="24"/>
          <w:szCs w:val="24"/>
        </w:rPr>
        <w:t>т</w:t>
      </w:r>
      <w:r w:rsidR="00A557B2" w:rsidRPr="00637458">
        <w:rPr>
          <w:sz w:val="24"/>
          <w:szCs w:val="24"/>
        </w:rPr>
        <w:t>вия средств защиты информации.</w:t>
      </w:r>
    </w:p>
    <w:p w:rsidR="00A557B2" w:rsidRPr="00637458" w:rsidRDefault="00A557B2" w:rsidP="00F04846">
      <w:pPr>
        <w:ind w:firstLine="851"/>
        <w:jc w:val="center"/>
        <w:rPr>
          <w:sz w:val="24"/>
          <w:szCs w:val="24"/>
        </w:rPr>
      </w:pPr>
      <w:r w:rsidRPr="00637458">
        <w:rPr>
          <w:rStyle w:val="aa"/>
          <w:b w:val="0"/>
          <w:sz w:val="24"/>
          <w:szCs w:val="24"/>
        </w:rPr>
        <w:t>Права субъекта персональных данных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Субъект персональных данных имеет право на получение информации, касающе</w:t>
      </w:r>
      <w:r w:rsidRPr="00637458">
        <w:t>й</w:t>
      </w:r>
      <w:r w:rsidRPr="00637458">
        <w:t>ся обработки его персональных данных, в том числе содержащей: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подтверждение факта обработки персональных данных;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правовые основания и цели обработки персональных данных;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применяемые способы обработки персональных данных;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сведения о лицах (за исключением работников организации), которые имеют до</w:t>
      </w:r>
      <w:r w:rsidRPr="00637458">
        <w:rPr>
          <w:sz w:val="24"/>
          <w:szCs w:val="24"/>
        </w:rPr>
        <w:t>с</w:t>
      </w:r>
      <w:r w:rsidRPr="00637458">
        <w:rPr>
          <w:sz w:val="24"/>
          <w:szCs w:val="24"/>
        </w:rPr>
        <w:t>туп к персональным данным или которым могут быть раскрыты персональные данные на основании договора или на основании федерального закона;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обрабатываемые персональные данные, относящиеся к соответствующему субъе</w:t>
      </w:r>
      <w:r w:rsidRPr="00637458">
        <w:rPr>
          <w:sz w:val="24"/>
          <w:szCs w:val="24"/>
        </w:rPr>
        <w:t>к</w:t>
      </w:r>
      <w:r w:rsidRPr="00637458">
        <w:rPr>
          <w:sz w:val="24"/>
          <w:szCs w:val="24"/>
        </w:rPr>
        <w:t>ту персональных данных, источник их получения;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сроки обработки персональных данных, в том числе сроки их хранения;</w:t>
      </w:r>
    </w:p>
    <w:p w:rsidR="00A557B2" w:rsidRPr="00637458" w:rsidRDefault="00A557B2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порядок осуществления субъектом персональных данных своих прав;</w:t>
      </w:r>
    </w:p>
    <w:p w:rsidR="00A557B2" w:rsidRPr="00637458" w:rsidRDefault="003A1C6B" w:rsidP="00F04846">
      <w:pPr>
        <w:pStyle w:val="10"/>
        <w:numPr>
          <w:ilvl w:val="0"/>
          <w:numId w:val="0"/>
        </w:numPr>
        <w:spacing w:after="0"/>
        <w:ind w:firstLine="851"/>
        <w:rPr>
          <w:sz w:val="24"/>
          <w:szCs w:val="24"/>
        </w:rPr>
      </w:pPr>
      <w:r w:rsidRPr="00637458">
        <w:rPr>
          <w:sz w:val="24"/>
          <w:szCs w:val="24"/>
        </w:rPr>
        <w:t>наименование или фамилия</w:t>
      </w:r>
      <w:r w:rsidR="00A557B2" w:rsidRPr="00637458">
        <w:rPr>
          <w:sz w:val="24"/>
          <w:szCs w:val="24"/>
        </w:rPr>
        <w:t>, имя, отчество и адрес лица, осуществляющего обр</w:t>
      </w:r>
      <w:r w:rsidR="00A557B2" w:rsidRPr="00637458">
        <w:rPr>
          <w:sz w:val="24"/>
          <w:szCs w:val="24"/>
        </w:rPr>
        <w:t>а</w:t>
      </w:r>
      <w:r w:rsidR="00A557B2" w:rsidRPr="00637458">
        <w:rPr>
          <w:sz w:val="24"/>
          <w:szCs w:val="24"/>
        </w:rPr>
        <w:t>ботку персональных данных по поручению организации, если обработка поручена или б</w:t>
      </w:r>
      <w:r w:rsidR="00A557B2" w:rsidRPr="00637458">
        <w:rPr>
          <w:sz w:val="24"/>
          <w:szCs w:val="24"/>
        </w:rPr>
        <w:t>у</w:t>
      </w:r>
      <w:r w:rsidR="00A557B2" w:rsidRPr="00637458">
        <w:rPr>
          <w:sz w:val="24"/>
          <w:szCs w:val="24"/>
        </w:rPr>
        <w:t>дет поручена такому лицу.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 xml:space="preserve"> Соответствующая информация предоставляется субъекту персональных данных или его представителю при обращении либо при получении запроса субъекта персональных данных или его законного представителя. Запрос должен быть составлен в соответствии с </w:t>
      </w:r>
      <w:r w:rsidRPr="00637458">
        <w:lastRenderedPageBreak/>
        <w:t>порядком обработки обращений субъектов персональных данных по вопросам обработки их персональных данных.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center"/>
        <w:rPr>
          <w:bCs/>
          <w:sz w:val="24"/>
          <w:szCs w:val="24"/>
        </w:rPr>
      </w:pPr>
      <w:r w:rsidRPr="00637458">
        <w:rPr>
          <w:bCs/>
          <w:sz w:val="24"/>
          <w:szCs w:val="24"/>
        </w:rPr>
        <w:t>Порядок обработки обращений субъектов персональных данных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637458">
        <w:rPr>
          <w:bCs/>
          <w:sz w:val="24"/>
          <w:szCs w:val="24"/>
        </w:rPr>
        <w:t>по вопросам обработки их персональных данных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В случае обращения либо получения Учреждением запроса субъекта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персональных данных (или его законного представителя) по вопросам обработки персональных данных, такой запрос передается лицу, ответственному за организацию о</w:t>
      </w:r>
      <w:r w:rsidRPr="00637458">
        <w:rPr>
          <w:sz w:val="24"/>
          <w:szCs w:val="24"/>
        </w:rPr>
        <w:t>б</w:t>
      </w:r>
      <w:r w:rsidRPr="00637458">
        <w:rPr>
          <w:sz w:val="24"/>
          <w:szCs w:val="24"/>
        </w:rPr>
        <w:t>работки персональных данных.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637458">
        <w:rPr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</w:t>
      </w:r>
      <w:r w:rsidRPr="00637458">
        <w:rPr>
          <w:sz w:val="24"/>
          <w:szCs w:val="24"/>
        </w:rPr>
        <w:t>о</w:t>
      </w:r>
      <w:r w:rsidRPr="00637458">
        <w:rPr>
          <w:sz w:val="24"/>
          <w:szCs w:val="24"/>
        </w:rPr>
        <w:t>нальных данных в отношениях с Учреждением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Учреждением, подпись субъекта персональных данных</w:t>
      </w:r>
      <w:proofErr w:type="gramEnd"/>
      <w:r w:rsidRPr="00637458">
        <w:rPr>
          <w:sz w:val="24"/>
          <w:szCs w:val="24"/>
        </w:rPr>
        <w:t xml:space="preserve"> или его представителя. Запрос может быть направлен в форме эле</w:t>
      </w:r>
      <w:r w:rsidRPr="00637458">
        <w:rPr>
          <w:sz w:val="24"/>
          <w:szCs w:val="24"/>
        </w:rPr>
        <w:t>к</w:t>
      </w:r>
      <w:r w:rsidRPr="00637458">
        <w:rPr>
          <w:sz w:val="24"/>
          <w:szCs w:val="24"/>
        </w:rPr>
        <w:t>тронного документа и подписан электронной подписью в соответствии с законодательс</w:t>
      </w:r>
      <w:r w:rsidRPr="00637458">
        <w:rPr>
          <w:sz w:val="24"/>
          <w:szCs w:val="24"/>
        </w:rPr>
        <w:t>т</w:t>
      </w:r>
      <w:r w:rsidRPr="00637458">
        <w:rPr>
          <w:sz w:val="24"/>
          <w:szCs w:val="24"/>
        </w:rPr>
        <w:t>вом Российской Федерации.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Учреждение отвечает на полученный запрос в течение 30 (тридцати)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календарных дней со дня получения запроса Учреждением.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Сведения предоставляются субъекту персональных данных Учреждением в до</w:t>
      </w:r>
      <w:r w:rsidRPr="00637458">
        <w:rPr>
          <w:sz w:val="24"/>
          <w:szCs w:val="24"/>
        </w:rPr>
        <w:t>с</w:t>
      </w:r>
      <w:r w:rsidRPr="00637458">
        <w:rPr>
          <w:sz w:val="24"/>
          <w:szCs w:val="24"/>
        </w:rPr>
        <w:t>тупной форме, и в них не должны содержаться персональные данные, относящиеся к др</w:t>
      </w:r>
      <w:r w:rsidRPr="00637458">
        <w:rPr>
          <w:sz w:val="24"/>
          <w:szCs w:val="24"/>
        </w:rPr>
        <w:t>у</w:t>
      </w:r>
      <w:r w:rsidRPr="00637458">
        <w:rPr>
          <w:sz w:val="24"/>
          <w:szCs w:val="24"/>
        </w:rPr>
        <w:t>гим субъек</w:t>
      </w:r>
      <w:bookmarkStart w:id="0" w:name="_GoBack"/>
      <w:bookmarkEnd w:id="0"/>
      <w:r w:rsidRPr="00637458">
        <w:rPr>
          <w:sz w:val="24"/>
          <w:szCs w:val="24"/>
        </w:rPr>
        <w:t>там персональных данных, за исключением случаев, если имеются законные о</w:t>
      </w:r>
      <w:r w:rsidRPr="00637458">
        <w:rPr>
          <w:sz w:val="24"/>
          <w:szCs w:val="24"/>
        </w:rPr>
        <w:t>с</w:t>
      </w:r>
      <w:r w:rsidRPr="00637458">
        <w:rPr>
          <w:sz w:val="24"/>
          <w:szCs w:val="24"/>
        </w:rPr>
        <w:t>нования для раскрытия таких персональных данных.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Сведения предоставляются субъекту персональных данных или его представителю Учреждением при обращении либо при получении запроса субъекта персональных данных или его представителя.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В случае</w:t>
      </w:r>
      <w:proofErr w:type="gramStart"/>
      <w:r w:rsidRPr="00637458">
        <w:rPr>
          <w:sz w:val="24"/>
          <w:szCs w:val="24"/>
        </w:rPr>
        <w:t>,</w:t>
      </w:r>
      <w:proofErr w:type="gramEnd"/>
      <w:r w:rsidRPr="00637458">
        <w:rPr>
          <w:sz w:val="24"/>
          <w:szCs w:val="24"/>
        </w:rPr>
        <w:t xml:space="preserve"> если сведения, а также обрабатываемые персональные данные были пр</w:t>
      </w:r>
      <w:r w:rsidRPr="00637458">
        <w:rPr>
          <w:sz w:val="24"/>
          <w:szCs w:val="24"/>
        </w:rPr>
        <w:t>е</w:t>
      </w:r>
      <w:r w:rsidRPr="00637458">
        <w:rPr>
          <w:sz w:val="24"/>
          <w:szCs w:val="24"/>
        </w:rPr>
        <w:t>доставлены для ознакомления субъекту персональных данных по его запросу, субъект пе</w:t>
      </w:r>
      <w:r w:rsidRPr="00637458">
        <w:rPr>
          <w:sz w:val="24"/>
          <w:szCs w:val="24"/>
        </w:rPr>
        <w:t>р</w:t>
      </w:r>
      <w:r w:rsidRPr="00637458">
        <w:rPr>
          <w:sz w:val="24"/>
          <w:szCs w:val="24"/>
        </w:rPr>
        <w:t>сональных данных вправе обратиться повторно в Учреждение или направить ему повто</w:t>
      </w:r>
      <w:r w:rsidRPr="00637458">
        <w:rPr>
          <w:sz w:val="24"/>
          <w:szCs w:val="24"/>
        </w:rPr>
        <w:t>р</w:t>
      </w:r>
      <w:r w:rsidRPr="00637458">
        <w:rPr>
          <w:sz w:val="24"/>
          <w:szCs w:val="24"/>
        </w:rPr>
        <w:t>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</w:t>
      </w:r>
      <w:r w:rsidRPr="00637458">
        <w:rPr>
          <w:sz w:val="24"/>
          <w:szCs w:val="24"/>
        </w:rPr>
        <w:t>р</w:t>
      </w:r>
      <w:r w:rsidRPr="00637458">
        <w:rPr>
          <w:sz w:val="24"/>
          <w:szCs w:val="24"/>
        </w:rPr>
        <w:t>воначального запроса, если более короткий срок не установлен федеральным законом, пр</w:t>
      </w:r>
      <w:r w:rsidRPr="00637458">
        <w:rPr>
          <w:sz w:val="24"/>
          <w:szCs w:val="24"/>
        </w:rPr>
        <w:t>и</w:t>
      </w:r>
      <w:r w:rsidRPr="00637458">
        <w:rPr>
          <w:sz w:val="24"/>
          <w:szCs w:val="24"/>
        </w:rPr>
        <w:t>нятым в соответствии с ним нормативным правовым актом или договором, стороной кот</w:t>
      </w:r>
      <w:r w:rsidRPr="00637458">
        <w:rPr>
          <w:sz w:val="24"/>
          <w:szCs w:val="24"/>
        </w:rPr>
        <w:t>о</w:t>
      </w:r>
      <w:r w:rsidRPr="00637458">
        <w:rPr>
          <w:sz w:val="24"/>
          <w:szCs w:val="24"/>
        </w:rPr>
        <w:t xml:space="preserve">рого либо </w:t>
      </w:r>
      <w:proofErr w:type="spellStart"/>
      <w:r w:rsidRPr="00637458">
        <w:rPr>
          <w:sz w:val="24"/>
          <w:szCs w:val="24"/>
        </w:rPr>
        <w:t>выгодоприобретателем</w:t>
      </w:r>
      <w:proofErr w:type="spellEnd"/>
      <w:r w:rsidRPr="00637458">
        <w:rPr>
          <w:sz w:val="24"/>
          <w:szCs w:val="24"/>
        </w:rPr>
        <w:t xml:space="preserve"> или поручителем по которому является субъект перс</w:t>
      </w:r>
      <w:r w:rsidRPr="00637458">
        <w:rPr>
          <w:sz w:val="24"/>
          <w:szCs w:val="24"/>
        </w:rPr>
        <w:t>о</w:t>
      </w:r>
      <w:r w:rsidRPr="00637458">
        <w:rPr>
          <w:sz w:val="24"/>
          <w:szCs w:val="24"/>
        </w:rPr>
        <w:t>нальных данных.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637458">
        <w:rPr>
          <w:sz w:val="24"/>
          <w:szCs w:val="24"/>
        </w:rPr>
        <w:t>Субъект персональных данных вправе обратиться повторно в Учреждение или н</w:t>
      </w:r>
      <w:r w:rsidRPr="00637458">
        <w:rPr>
          <w:sz w:val="24"/>
          <w:szCs w:val="24"/>
        </w:rPr>
        <w:t>а</w:t>
      </w:r>
      <w:r w:rsidRPr="00637458">
        <w:rPr>
          <w:sz w:val="24"/>
          <w:szCs w:val="24"/>
        </w:rPr>
        <w:t>править повторный запрос в целях получения сведений, касающихся его персональных данных, а также в целях ознакомления с обрабатываемыми персональными данными до и</w:t>
      </w:r>
      <w:r w:rsidRPr="00637458">
        <w:rPr>
          <w:sz w:val="24"/>
          <w:szCs w:val="24"/>
        </w:rPr>
        <w:t>с</w:t>
      </w:r>
      <w:r w:rsidRPr="00637458">
        <w:rPr>
          <w:sz w:val="24"/>
          <w:szCs w:val="24"/>
        </w:rPr>
        <w:t>течения срока, указанного выше,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637458">
        <w:rPr>
          <w:sz w:val="24"/>
          <w:szCs w:val="24"/>
        </w:rPr>
        <w:t xml:space="preserve"> Повторный запрос наряду </w:t>
      </w:r>
      <w:proofErr w:type="gramStart"/>
      <w:r w:rsidRPr="00637458">
        <w:rPr>
          <w:sz w:val="24"/>
          <w:szCs w:val="24"/>
        </w:rPr>
        <w:t>со</w:t>
      </w:r>
      <w:proofErr w:type="gramEnd"/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сведениями, касающимися его персональных данных, должен содержать обоснов</w:t>
      </w:r>
      <w:r w:rsidRPr="00637458">
        <w:rPr>
          <w:sz w:val="24"/>
          <w:szCs w:val="24"/>
        </w:rPr>
        <w:t>а</w:t>
      </w:r>
      <w:r w:rsidRPr="00637458">
        <w:rPr>
          <w:sz w:val="24"/>
          <w:szCs w:val="24"/>
        </w:rPr>
        <w:t>ние направления повторного запроса.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Учреждение вправе отказать субъекту персональных данных в выполнении п</w:t>
      </w:r>
      <w:r w:rsidRPr="00637458">
        <w:rPr>
          <w:sz w:val="24"/>
          <w:szCs w:val="24"/>
        </w:rPr>
        <w:t>о</w:t>
      </w:r>
      <w:r w:rsidRPr="00637458">
        <w:rPr>
          <w:sz w:val="24"/>
          <w:szCs w:val="24"/>
        </w:rPr>
        <w:t xml:space="preserve">вторного запроса, не соответствующего условиям, предусмотренным </w:t>
      </w:r>
      <w:proofErr w:type="gramStart"/>
      <w:r w:rsidRPr="00637458">
        <w:rPr>
          <w:sz w:val="24"/>
          <w:szCs w:val="24"/>
        </w:rPr>
        <w:t>в</w:t>
      </w:r>
      <w:proofErr w:type="gramEnd"/>
      <w:r w:rsidRPr="00637458">
        <w:rPr>
          <w:sz w:val="24"/>
          <w:szCs w:val="24"/>
        </w:rPr>
        <w:t xml:space="preserve"> данным Порядком. Такой отказ должен предоставляется Учреждением субъекту персональных данных с обо</w:t>
      </w:r>
      <w:r w:rsidRPr="00637458">
        <w:rPr>
          <w:sz w:val="24"/>
          <w:szCs w:val="24"/>
        </w:rPr>
        <w:t>с</w:t>
      </w:r>
      <w:r w:rsidRPr="00637458">
        <w:rPr>
          <w:sz w:val="24"/>
          <w:szCs w:val="24"/>
        </w:rPr>
        <w:t>нованием причины отказа.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Субъект персональных данных вправе требовать от Учреждения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</w:t>
      </w:r>
      <w:r w:rsidRPr="00637458">
        <w:rPr>
          <w:sz w:val="24"/>
          <w:szCs w:val="24"/>
        </w:rPr>
        <w:t>т</w:t>
      </w:r>
      <w:r w:rsidRPr="00637458">
        <w:rPr>
          <w:sz w:val="24"/>
          <w:szCs w:val="24"/>
        </w:rPr>
        <w:t>ренные законом меры по защите своих прав.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37458">
        <w:rPr>
          <w:sz w:val="24"/>
          <w:szCs w:val="24"/>
        </w:rPr>
        <w:t>Если субъект персональных данных считает, что Учреждение осуществляет обр</w:t>
      </w:r>
      <w:r w:rsidRPr="00637458">
        <w:rPr>
          <w:sz w:val="24"/>
          <w:szCs w:val="24"/>
        </w:rPr>
        <w:t>а</w:t>
      </w:r>
      <w:r w:rsidRPr="00637458">
        <w:rPr>
          <w:sz w:val="24"/>
          <w:szCs w:val="24"/>
        </w:rPr>
        <w:t xml:space="preserve">ботку его персональных данных с нарушением требований федерального законодательства </w:t>
      </w:r>
      <w:r w:rsidRPr="00637458">
        <w:rPr>
          <w:sz w:val="24"/>
          <w:szCs w:val="24"/>
        </w:rPr>
        <w:lastRenderedPageBreak/>
        <w:t xml:space="preserve">или иным образом нарушает его права и свободы, субъект персональных данных вправе обжаловать действия или бездействие Учреждения </w:t>
      </w:r>
      <w:proofErr w:type="gramStart"/>
      <w:r w:rsidRPr="00637458">
        <w:rPr>
          <w:sz w:val="24"/>
          <w:szCs w:val="24"/>
        </w:rPr>
        <w:t>в</w:t>
      </w:r>
      <w:proofErr w:type="gramEnd"/>
      <w:r w:rsidRPr="00637458">
        <w:rPr>
          <w:sz w:val="24"/>
          <w:szCs w:val="24"/>
        </w:rPr>
        <w:t xml:space="preserve"> </w:t>
      </w:r>
      <w:proofErr w:type="gramStart"/>
      <w:r w:rsidRPr="00637458">
        <w:rPr>
          <w:sz w:val="24"/>
          <w:szCs w:val="24"/>
        </w:rPr>
        <w:t>уполномоченный</w:t>
      </w:r>
      <w:proofErr w:type="gramEnd"/>
      <w:r w:rsidRPr="00637458">
        <w:rPr>
          <w:sz w:val="24"/>
          <w:szCs w:val="24"/>
        </w:rPr>
        <w:t xml:space="preserve"> орган по защите прав субъектов персональных данных или в судебном порядке.</w:t>
      </w:r>
    </w:p>
    <w:p w:rsidR="00A557B2" w:rsidRPr="00637458" w:rsidRDefault="00A557B2" w:rsidP="00F0484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637458">
        <w:rPr>
          <w:sz w:val="24"/>
          <w:szCs w:val="24"/>
        </w:rPr>
        <w:t>Заключительные положения</w:t>
      </w:r>
    </w:p>
    <w:p w:rsidR="00A557B2" w:rsidRPr="00637458" w:rsidRDefault="00A557B2" w:rsidP="00F04846">
      <w:pPr>
        <w:pStyle w:val="a8"/>
        <w:spacing w:before="0" w:beforeAutospacing="0" w:after="0" w:afterAutospacing="0"/>
        <w:ind w:firstLine="851"/>
        <w:jc w:val="both"/>
      </w:pPr>
      <w:r w:rsidRPr="00637458">
        <w:t>Настоящая Политика обработки персональных данных действует в отношении всей информации, которую (наименование Учреждения) может получить о пользователе во вр</w:t>
      </w:r>
      <w:r w:rsidRPr="00637458">
        <w:t>е</w:t>
      </w:r>
      <w:r w:rsidRPr="00637458">
        <w:t>мя использования им сервисов официального сайта Учреждения. Использование сервисов сайта означает безоговорочное согласие пользователя с настоящей Политикой и указанн</w:t>
      </w:r>
      <w:r w:rsidRPr="00637458">
        <w:t>ы</w:t>
      </w:r>
      <w:r w:rsidRPr="00637458">
        <w:t>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 сайта Учрежд</w:t>
      </w:r>
      <w:r w:rsidRPr="00637458">
        <w:t>е</w:t>
      </w:r>
      <w:r w:rsidRPr="00637458">
        <w:t>ния.</w:t>
      </w:r>
    </w:p>
    <w:p w:rsidR="00A557B2" w:rsidRPr="00024E15" w:rsidRDefault="00A557B2" w:rsidP="007E1788">
      <w:pPr>
        <w:jc w:val="both"/>
        <w:rPr>
          <w:rFonts w:eastAsia="Calibri"/>
          <w:bCs/>
          <w:sz w:val="28"/>
          <w:szCs w:val="28"/>
        </w:rPr>
      </w:pPr>
      <w:r w:rsidRPr="00024E15">
        <w:rPr>
          <w:rFonts w:eastAsia="Calibri"/>
          <w:bCs/>
          <w:sz w:val="28"/>
          <w:szCs w:val="28"/>
        </w:rPr>
        <w:br w:type="page"/>
      </w:r>
    </w:p>
    <w:p w:rsidR="00637458" w:rsidRDefault="00637458" w:rsidP="00637458">
      <w:pPr>
        <w:jc w:val="right"/>
      </w:pPr>
      <w:r w:rsidRPr="000349DE">
        <w:lastRenderedPageBreak/>
        <w:t>Приложение</w:t>
      </w:r>
      <w:r>
        <w:t>№</w:t>
      </w:r>
      <w:r w:rsidR="00FD4138">
        <w:t>2</w:t>
      </w:r>
      <w:r w:rsidRPr="000349DE">
        <w:t xml:space="preserve"> </w:t>
      </w:r>
    </w:p>
    <w:p w:rsidR="00637458" w:rsidRPr="000349DE" w:rsidRDefault="00637458" w:rsidP="00637458">
      <w:pPr>
        <w:jc w:val="right"/>
      </w:pPr>
      <w:r w:rsidRPr="000349DE">
        <w:t>УТВЕРЖДЕНО</w:t>
      </w:r>
    </w:p>
    <w:p w:rsidR="00637458" w:rsidRPr="000349DE" w:rsidRDefault="00637458" w:rsidP="00637458">
      <w:pPr>
        <w:jc w:val="right"/>
      </w:pPr>
      <w:r w:rsidRPr="000349DE">
        <w:t xml:space="preserve">Приказом директора </w:t>
      </w:r>
    </w:p>
    <w:p w:rsidR="00637458" w:rsidRPr="000349DE" w:rsidRDefault="00637458" w:rsidP="00637458">
      <w:pPr>
        <w:jc w:val="right"/>
      </w:pPr>
      <w:r w:rsidRPr="000349DE">
        <w:rPr>
          <w:bCs/>
        </w:rPr>
        <w:t>ООО Поликлиника «Юма-Мед»</w:t>
      </w:r>
    </w:p>
    <w:p w:rsidR="00637458" w:rsidRPr="000349DE" w:rsidRDefault="00637458" w:rsidP="00637458">
      <w:pPr>
        <w:jc w:val="right"/>
      </w:pPr>
      <w:r w:rsidRPr="000349DE">
        <w:t>от «</w:t>
      </w:r>
      <w:r>
        <w:t>1</w:t>
      </w:r>
      <w:r w:rsidRPr="000349DE">
        <w:t>»</w:t>
      </w:r>
      <w:r>
        <w:t>феврал</w:t>
      </w:r>
      <w:r w:rsidRPr="000349DE">
        <w:t xml:space="preserve">я 2017 № </w:t>
      </w:r>
      <w:r>
        <w:t>7</w:t>
      </w:r>
    </w:p>
    <w:p w:rsidR="00A557B2" w:rsidRPr="00024E15" w:rsidRDefault="00A557B2" w:rsidP="007E1788">
      <w:pPr>
        <w:jc w:val="center"/>
      </w:pPr>
    </w:p>
    <w:p w:rsidR="00A557B2" w:rsidRPr="00FD4138" w:rsidRDefault="00A557B2" w:rsidP="007E1788">
      <w:pPr>
        <w:jc w:val="center"/>
      </w:pPr>
      <w:r w:rsidRPr="00FD4138">
        <w:t>СОГЛАСИЕ</w:t>
      </w:r>
    </w:p>
    <w:p w:rsidR="00A557B2" w:rsidRPr="00FD4138" w:rsidRDefault="00A557B2" w:rsidP="007E1788">
      <w:pPr>
        <w:jc w:val="center"/>
      </w:pPr>
      <w:r w:rsidRPr="00FD4138">
        <w:t>работника на обработку персональных данных</w:t>
      </w:r>
    </w:p>
    <w:p w:rsidR="00A557B2" w:rsidRPr="00FD4138" w:rsidRDefault="00A557B2" w:rsidP="007E1788">
      <w:pPr>
        <w:jc w:val="both"/>
      </w:pPr>
      <w:r w:rsidRPr="00FD4138">
        <w:t>Я, _______________________________________________________________</w:t>
      </w:r>
    </w:p>
    <w:p w:rsidR="00A557B2" w:rsidRPr="00FD4138" w:rsidRDefault="00A557B2" w:rsidP="007E1788">
      <w:pPr>
        <w:jc w:val="both"/>
        <w:rPr>
          <w:vertAlign w:val="superscript"/>
        </w:rPr>
      </w:pPr>
      <w:r w:rsidRPr="00FD4138">
        <w:rPr>
          <w:vertAlign w:val="superscript"/>
        </w:rPr>
        <w:tab/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  <w:t>(ф.и.о. работника)</w:t>
      </w:r>
    </w:p>
    <w:p w:rsidR="00A557B2" w:rsidRPr="00FD4138" w:rsidRDefault="00A557B2" w:rsidP="007E1788">
      <w:pPr>
        <w:jc w:val="both"/>
      </w:pPr>
      <w:proofErr w:type="gramStart"/>
      <w:r w:rsidRPr="00FD4138">
        <w:t>зарегистрированный</w:t>
      </w:r>
      <w:proofErr w:type="gramEnd"/>
      <w:r w:rsidRPr="00FD4138">
        <w:t xml:space="preserve"> (</w:t>
      </w:r>
      <w:proofErr w:type="spellStart"/>
      <w:r w:rsidRPr="00FD4138">
        <w:t>ая</w:t>
      </w:r>
      <w:proofErr w:type="spellEnd"/>
      <w:r w:rsidRPr="00FD4138">
        <w:t>) по адресу: __________________________________</w:t>
      </w:r>
    </w:p>
    <w:p w:rsidR="00A557B2" w:rsidRPr="00FD4138" w:rsidRDefault="00A557B2" w:rsidP="007E1788">
      <w:pPr>
        <w:jc w:val="both"/>
      </w:pPr>
      <w:r w:rsidRPr="00FD4138">
        <w:t xml:space="preserve"> _________________________________________________________________</w:t>
      </w:r>
    </w:p>
    <w:p w:rsidR="00A557B2" w:rsidRPr="00FD4138" w:rsidRDefault="00A557B2" w:rsidP="007E1788">
      <w:pPr>
        <w:jc w:val="both"/>
      </w:pPr>
      <w:r w:rsidRPr="00FD4138">
        <w:t>паспорт серия _______ № _____________, выдан _______________________</w:t>
      </w:r>
    </w:p>
    <w:p w:rsidR="00A557B2" w:rsidRPr="00FD4138" w:rsidRDefault="00A557B2" w:rsidP="007E1788">
      <w:pPr>
        <w:jc w:val="both"/>
      </w:pPr>
      <w:r w:rsidRPr="00FD4138">
        <w:t xml:space="preserve"> _________________________________________________________________</w:t>
      </w:r>
    </w:p>
    <w:p w:rsidR="00A557B2" w:rsidRPr="00FD4138" w:rsidRDefault="00A557B2" w:rsidP="007E1788">
      <w:pPr>
        <w:jc w:val="both"/>
      </w:pPr>
      <w:r w:rsidRPr="00FD4138">
        <w:t>_____________________ в соответствии со ст. 9 Федерального закона от 27.07.2006г. № 152-ФЗ «О защите персональных данных» даю согласие на обработку своих персональных данных (наименование Учреждения), расположенному по адресу: (адрес Учреждения),</w:t>
      </w:r>
    </w:p>
    <w:p w:rsidR="00A557B2" w:rsidRPr="00FD4138" w:rsidRDefault="00A557B2" w:rsidP="007E1788">
      <w:pPr>
        <w:jc w:val="both"/>
      </w:pPr>
      <w:r w:rsidRPr="00FD4138">
        <w:t>а именно: совершение действий, предусмотренных п. 3 ст. 3 Федерального закона № 152-ФЗ со всеми данн</w:t>
      </w:r>
      <w:r w:rsidRPr="00FD4138">
        <w:t>ы</w:t>
      </w:r>
      <w:r w:rsidRPr="00FD4138">
        <w:t xml:space="preserve">ми, которые находятся в распоряжении (наименование Учреждения)  с целью начисления заработной платы, исчисления и </w:t>
      </w:r>
      <w:proofErr w:type="gramStart"/>
      <w:r w:rsidRPr="00FD4138">
        <w:t>уплаты</w:t>
      </w:r>
      <w:proofErr w:type="gramEnd"/>
      <w:r w:rsidRPr="00FD4138"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</w:t>
      </w:r>
      <w:r w:rsidRPr="00FD4138">
        <w:t>а</w:t>
      </w:r>
      <w:r w:rsidRPr="00FD4138">
        <w:t>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РФ, сведений в ФСС РФ, предоставлять сведения в банк для оформления банковской карты и перечисления заработной платы на карты, и третьим лицам для оформления полиса ДМС, а также предоставлять сведения в случаях, предусмотренных федеральными зак</w:t>
      </w:r>
      <w:r w:rsidRPr="00FD4138">
        <w:t>о</w:t>
      </w:r>
      <w:r w:rsidRPr="00FD4138">
        <w:t xml:space="preserve">нами и иными нормативно-правовыми актами, следующих моих персональных данных: 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t>1. Перечень персональных данных, на обработку которых дается согласие: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 xml:space="preserve">фамилия, имя, отчество (в т.ч. </w:t>
      </w:r>
      <w:proofErr w:type="gramStart"/>
      <w:r w:rsidRPr="00FD4138">
        <w:rPr>
          <w:u w:val="single"/>
        </w:rPr>
        <w:t>предыдущие</w:t>
      </w:r>
      <w:proofErr w:type="gramEnd"/>
      <w:r w:rsidRPr="00FD4138">
        <w:rPr>
          <w:u w:val="single"/>
        </w:rPr>
        <w:t xml:space="preserve">), 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 xml:space="preserve">паспортные данные или данные документа, удостоверяющего личность, 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 xml:space="preserve">дата рождения, место рождения, 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гражданство,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отношение к воинской обязанности и иные сведения военного билета и приписного удостоверения,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данные документов о профессиональном образовании, профессиональной переподготовки, повышении кв</w:t>
      </w:r>
      <w:r w:rsidRPr="00FD4138">
        <w:rPr>
          <w:u w:val="single"/>
        </w:rPr>
        <w:t>а</w:t>
      </w:r>
      <w:r w:rsidRPr="00FD4138">
        <w:rPr>
          <w:u w:val="single"/>
        </w:rPr>
        <w:t>лификации, стажировке,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данные документов о подтверждении специальных знаний,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знание иностранных языков,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семейное положение и данные о составе и членах семьи,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сведения о социальных льготах, пенсионном обеспечении и страховании,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данные документов об инвалидности (при наличии),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данные медицинского заключения (при необходимости),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стаж работы и другие данные трудовой книжки и вкладыша к трудовой книжке,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должность, квалификационный уровень,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сведения о заработной плате (доходах), банковских счетах, картах,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номер телефона (стационарный домашний, мобильный),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 xml:space="preserve">данные свидетельства </w:t>
      </w:r>
      <w:proofErr w:type="gramStart"/>
      <w:r w:rsidRPr="00FD4138">
        <w:rPr>
          <w:u w:val="single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D4138">
        <w:rPr>
          <w:u w:val="single"/>
        </w:rPr>
        <w:t xml:space="preserve"> РФ (ИНН),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данные страхового свидетельства государственного пенсионного страхования,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rPr>
          <w:u w:val="single"/>
        </w:rPr>
        <w:t>данные страхового медицинского полиса обязательного страхования граждан.</w:t>
      </w:r>
    </w:p>
    <w:p w:rsidR="00A557B2" w:rsidRPr="00FD4138" w:rsidRDefault="00A557B2" w:rsidP="007E1788">
      <w:r w:rsidRPr="00FD4138">
        <w:t>2. Перечень действий, на совершение которых дается согласие:</w:t>
      </w:r>
    </w:p>
    <w:p w:rsidR="00A557B2" w:rsidRPr="00FD4138" w:rsidRDefault="00A557B2" w:rsidP="007E1788">
      <w:pPr>
        <w:jc w:val="both"/>
      </w:pPr>
      <w:proofErr w:type="gramStart"/>
      <w:r w:rsidRPr="00FD4138">
        <w:t>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от 27.07.2006 №152-ФЗ, а именно: сбор, системат</w:t>
      </w:r>
      <w:r w:rsidRPr="00FD4138">
        <w:t>и</w:t>
      </w:r>
      <w:r w:rsidRPr="00FD4138">
        <w:t>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A557B2" w:rsidRPr="00FD4138" w:rsidRDefault="00A557B2" w:rsidP="007E1788">
      <w:pPr>
        <w:jc w:val="both"/>
      </w:pPr>
      <w:r w:rsidRPr="00FD4138">
        <w:t>Обработка персональных данных может осуществляться как с использованием средств автоматизации, так и без их использования (на материальных носителях).</w:t>
      </w:r>
    </w:p>
    <w:p w:rsidR="00A557B2" w:rsidRPr="00FD4138" w:rsidRDefault="00A557B2" w:rsidP="007E1788">
      <w:pPr>
        <w:jc w:val="both"/>
      </w:pPr>
      <w:r w:rsidRPr="00FD4138">
        <w:t xml:space="preserve">3. Согласие на передачу персональных данных третьим лицам: </w:t>
      </w:r>
    </w:p>
    <w:p w:rsidR="00A557B2" w:rsidRPr="00FD4138" w:rsidRDefault="00A557B2" w:rsidP="007E1788">
      <w:pPr>
        <w:jc w:val="both"/>
        <w:rPr>
          <w:u w:val="single"/>
        </w:rPr>
      </w:pPr>
      <w:r w:rsidRPr="00FD4138">
        <w:t>Разрешаю обмен (прием, передачу, обработку) моих персональных данных между Оператором (организацией-работодателем) и третьими лицами в соответствии с заключенными договорами и соглашениями, в целях с</w:t>
      </w:r>
      <w:r w:rsidRPr="00FD4138">
        <w:t>о</w:t>
      </w:r>
      <w:r w:rsidRPr="00FD4138">
        <w:t>блюдения моих законных прав и интересов.</w:t>
      </w:r>
    </w:p>
    <w:p w:rsidR="00A557B2" w:rsidRPr="00FD4138" w:rsidRDefault="00A557B2" w:rsidP="007E1788">
      <w:r w:rsidRPr="00FD4138">
        <w:t>4. Сроки обработки и хранения персональных данных:</w:t>
      </w:r>
    </w:p>
    <w:p w:rsidR="00A557B2" w:rsidRPr="00FD4138" w:rsidRDefault="00A557B2" w:rsidP="007E1788">
      <w:pPr>
        <w:jc w:val="both"/>
      </w:pPr>
      <w:r w:rsidRPr="00FD4138">
        <w:t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</w:t>
      </w:r>
      <w:r w:rsidRPr="00FD4138">
        <w:t>о</w:t>
      </w:r>
      <w:r w:rsidRPr="00FD4138">
        <w:lastRenderedPageBreak/>
        <w:t>стоянно или 75 лет), а персональные данные работников на электронных носителях удаляются из информац</w:t>
      </w:r>
      <w:r w:rsidRPr="00FD4138">
        <w:t>и</w:t>
      </w:r>
      <w:r w:rsidRPr="00FD4138">
        <w:t xml:space="preserve">онной системы. </w:t>
      </w:r>
    </w:p>
    <w:p w:rsidR="00A557B2" w:rsidRPr="00FD4138" w:rsidRDefault="00A557B2" w:rsidP="007E1788">
      <w:pPr>
        <w:jc w:val="both"/>
      </w:pPr>
      <w:r w:rsidRPr="00FD4138">
        <w:t>Согласие на обработку данных (полностью или частично) может быть отозвано субъектом персональных да</w:t>
      </w:r>
      <w:r w:rsidRPr="00FD4138">
        <w:t>н</w:t>
      </w:r>
      <w:r w:rsidRPr="00FD4138">
        <w:t>ных на основании его письменного заявления.</w:t>
      </w:r>
    </w:p>
    <w:p w:rsidR="00A557B2" w:rsidRPr="00FD4138" w:rsidRDefault="00A557B2" w:rsidP="007E1788">
      <w:pPr>
        <w:jc w:val="both"/>
      </w:pPr>
      <w:r w:rsidRPr="00FD4138">
        <w:t>Права и обязанности в области защиты персональных данных мне разъяснены.</w:t>
      </w:r>
    </w:p>
    <w:p w:rsidR="00A557B2" w:rsidRPr="00FD4138" w:rsidRDefault="00A557B2" w:rsidP="007E1788">
      <w:pPr>
        <w:jc w:val="both"/>
        <w:rPr>
          <w:b/>
        </w:rPr>
      </w:pPr>
    </w:p>
    <w:p w:rsidR="00A557B2" w:rsidRPr="00FD4138" w:rsidRDefault="00A557B2" w:rsidP="007E1788">
      <w:pPr>
        <w:jc w:val="both"/>
      </w:pPr>
      <w:r w:rsidRPr="00FD4138">
        <w:t xml:space="preserve">Настоящее согласие действует с «____» </w:t>
      </w:r>
      <w:proofErr w:type="spellStart"/>
      <w:r w:rsidRPr="00FD4138">
        <w:t>_________________</w:t>
      </w:r>
      <w:proofErr w:type="gramStart"/>
      <w:r w:rsidRPr="00FD4138">
        <w:t>г</w:t>
      </w:r>
      <w:proofErr w:type="spellEnd"/>
      <w:proofErr w:type="gramEnd"/>
      <w:r w:rsidRPr="00FD4138">
        <w:t>.</w:t>
      </w:r>
    </w:p>
    <w:p w:rsidR="00A557B2" w:rsidRPr="00FD4138" w:rsidRDefault="00A557B2" w:rsidP="007E1788">
      <w:pPr>
        <w:jc w:val="both"/>
      </w:pPr>
    </w:p>
    <w:p w:rsidR="00A557B2" w:rsidRPr="00FD4138" w:rsidRDefault="00A557B2" w:rsidP="007E1788">
      <w:pPr>
        <w:jc w:val="both"/>
      </w:pPr>
    </w:p>
    <w:p w:rsidR="00A557B2" w:rsidRPr="00FD4138" w:rsidRDefault="00A557B2" w:rsidP="007E1788">
      <w:pPr>
        <w:jc w:val="both"/>
      </w:pPr>
      <w:r w:rsidRPr="00FD4138">
        <w:t xml:space="preserve">______________ /_________________ /  </w:t>
      </w:r>
      <w:r w:rsidRPr="00FD4138">
        <w:tab/>
      </w:r>
      <w:r w:rsidRPr="00FD4138">
        <w:tab/>
        <w:t>«____»</w:t>
      </w:r>
      <w:proofErr w:type="spellStart"/>
      <w:r w:rsidRPr="00FD4138">
        <w:t>_______________</w:t>
      </w:r>
      <w:proofErr w:type="gramStart"/>
      <w:r w:rsidRPr="00FD4138">
        <w:t>г</w:t>
      </w:r>
      <w:proofErr w:type="spellEnd"/>
      <w:proofErr w:type="gramEnd"/>
      <w:r w:rsidRPr="00FD4138">
        <w:t>.</w:t>
      </w:r>
    </w:p>
    <w:p w:rsidR="00A557B2" w:rsidRPr="00FD4138" w:rsidRDefault="00A557B2" w:rsidP="002A7C89">
      <w:pPr>
        <w:jc w:val="both"/>
        <w:rPr>
          <w:vertAlign w:val="superscript"/>
        </w:rPr>
      </w:pPr>
      <w:r w:rsidRPr="00FD4138">
        <w:rPr>
          <w:vertAlign w:val="superscript"/>
        </w:rPr>
        <w:t xml:space="preserve">         (подпись)</w:t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  <w:t xml:space="preserve">   </w:t>
      </w:r>
      <w:r w:rsidRPr="00FD4138">
        <w:rPr>
          <w:vertAlign w:val="superscript"/>
        </w:rPr>
        <w:tab/>
        <w:t xml:space="preserve">   (ФИО)</w:t>
      </w:r>
      <w:r w:rsidRPr="00FD4138">
        <w:rPr>
          <w:vertAlign w:val="superscript"/>
        </w:rPr>
        <w:tab/>
        <w:t xml:space="preserve">         </w:t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</w:r>
      <w:r w:rsidRPr="00FD4138">
        <w:rPr>
          <w:vertAlign w:val="superscript"/>
        </w:rPr>
        <w:tab/>
        <w:t xml:space="preserve">       (дата подписи)</w:t>
      </w:r>
      <w:r w:rsidRPr="00FD4138">
        <w:rPr>
          <w:vertAlign w:val="superscript"/>
        </w:rPr>
        <w:br w:type="page"/>
      </w:r>
    </w:p>
    <w:p w:rsidR="00A26BF5" w:rsidRDefault="00A26BF5" w:rsidP="00A26BF5">
      <w:pPr>
        <w:jc w:val="right"/>
      </w:pPr>
      <w:r w:rsidRPr="000349DE">
        <w:lastRenderedPageBreak/>
        <w:t>Приложение</w:t>
      </w:r>
      <w:r>
        <w:t>№3</w:t>
      </w:r>
      <w:r w:rsidRPr="000349DE">
        <w:t xml:space="preserve"> </w:t>
      </w:r>
    </w:p>
    <w:p w:rsidR="00A26BF5" w:rsidRPr="000349DE" w:rsidRDefault="00A26BF5" w:rsidP="00A26BF5">
      <w:pPr>
        <w:jc w:val="right"/>
      </w:pPr>
      <w:r w:rsidRPr="000349DE">
        <w:t>УТВЕРЖДЕНО</w:t>
      </w:r>
    </w:p>
    <w:p w:rsidR="00A26BF5" w:rsidRPr="000349DE" w:rsidRDefault="00A26BF5" w:rsidP="00A26BF5">
      <w:pPr>
        <w:jc w:val="right"/>
      </w:pPr>
      <w:r w:rsidRPr="000349DE">
        <w:t xml:space="preserve">Приказом директора </w:t>
      </w:r>
    </w:p>
    <w:p w:rsidR="00A26BF5" w:rsidRPr="000349DE" w:rsidRDefault="00A26BF5" w:rsidP="00A26BF5">
      <w:pPr>
        <w:jc w:val="right"/>
      </w:pPr>
      <w:r w:rsidRPr="000349DE">
        <w:rPr>
          <w:bCs/>
        </w:rPr>
        <w:t>ООО Поликлиника «Юма-Мед»</w:t>
      </w:r>
    </w:p>
    <w:p w:rsidR="00A26BF5" w:rsidRPr="000349DE" w:rsidRDefault="00A26BF5" w:rsidP="00A26BF5">
      <w:pPr>
        <w:jc w:val="right"/>
      </w:pPr>
      <w:r w:rsidRPr="000349DE">
        <w:t>от «</w:t>
      </w:r>
      <w:r>
        <w:t>1</w:t>
      </w:r>
      <w:r w:rsidRPr="000349DE">
        <w:t>»</w:t>
      </w:r>
      <w:r>
        <w:t>феврал</w:t>
      </w:r>
      <w:r w:rsidRPr="000349DE">
        <w:t xml:space="preserve">я 2017 № </w:t>
      </w:r>
      <w:r>
        <w:t>7</w:t>
      </w:r>
    </w:p>
    <w:p w:rsidR="00A26BF5" w:rsidRPr="00024E15" w:rsidRDefault="00A26BF5" w:rsidP="00A26BF5">
      <w:pPr>
        <w:jc w:val="center"/>
      </w:pP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center"/>
        <w:textAlignment w:val="top"/>
      </w:pPr>
      <w:r w:rsidRPr="00BB4302">
        <w:t>СОГЛАСИЕ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center"/>
        <w:textAlignment w:val="top"/>
      </w:pPr>
      <w:r w:rsidRPr="00BB4302">
        <w:t>на обработку персональных данных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proofErr w:type="gramStart"/>
      <w:r w:rsidRPr="00BB4302">
        <w:t>Я, нижеподписавшийся &lt;</w:t>
      </w:r>
      <w:r w:rsidRPr="00BB4302">
        <w:rPr>
          <w:u w:val="single"/>
        </w:rPr>
        <w:t>Ф.И.О. полностью</w:t>
      </w:r>
      <w:r w:rsidRPr="00BB4302">
        <w:t>&gt;, проживающий по адресу &lt;</w:t>
      </w:r>
      <w:r w:rsidRPr="00BB4302">
        <w:rPr>
          <w:u w:val="single"/>
        </w:rPr>
        <w:t>по месту регистр</w:t>
      </w:r>
      <w:r w:rsidRPr="00BB4302">
        <w:rPr>
          <w:u w:val="single"/>
        </w:rPr>
        <w:t>а</w:t>
      </w:r>
      <w:r w:rsidRPr="00BB4302">
        <w:rPr>
          <w:u w:val="single"/>
        </w:rPr>
        <w:t>ции</w:t>
      </w:r>
      <w:r w:rsidRPr="00BB4302">
        <w:t>&gt;, паспорт &lt;</w:t>
      </w:r>
      <w:r w:rsidRPr="00BB4302">
        <w:rPr>
          <w:u w:val="single"/>
        </w:rPr>
        <w:t>серия и номер</w:t>
      </w:r>
      <w:r w:rsidRPr="00BB4302">
        <w:t>&gt;, выдан &lt;</w:t>
      </w:r>
      <w:r w:rsidRPr="00BB4302">
        <w:rPr>
          <w:u w:val="single"/>
        </w:rPr>
        <w:t>дата и название выдавшего органа</w:t>
      </w:r>
      <w:r w:rsidRPr="00BB4302">
        <w:t>&gt;, в соответствии с требованиями статьи 9 федерального закона от 27.07.06 г.</w:t>
      </w:r>
      <w:r w:rsidRPr="00BB4302">
        <w:rPr>
          <w:rStyle w:val="apple-converted-space"/>
        </w:rPr>
        <w:t> </w:t>
      </w:r>
      <w:r w:rsidRPr="00BB4302">
        <w:t xml:space="preserve">«О персональных данных» № 152-ФЗ, подтверждаю свое согласие на обработку </w:t>
      </w:r>
      <w:r w:rsidR="00BB4302" w:rsidRPr="00BB4302">
        <w:t xml:space="preserve"> ООО Поликлиника «Юма-Мед»</w:t>
      </w:r>
      <w:r w:rsidRPr="00BB4302">
        <w:t xml:space="preserve"> (д</w:t>
      </w:r>
      <w:r w:rsidRPr="00BB4302">
        <w:t>а</w:t>
      </w:r>
      <w:r w:rsidRPr="00BB4302">
        <w:t>лее — Оператор) моих персональных данных, включающих: фамилию, имя, отчество, пол, дату рождения, адрес места жительства</w:t>
      </w:r>
      <w:proofErr w:type="gramEnd"/>
      <w:r w:rsidRPr="00BB4302">
        <w:t xml:space="preserve">, </w:t>
      </w:r>
      <w:proofErr w:type="gramStart"/>
      <w:r w:rsidRPr="00BB4302">
        <w:t>контактные телефон (</w:t>
      </w:r>
      <w:proofErr w:type="spellStart"/>
      <w:r w:rsidRPr="00BB4302">
        <w:t>ы</w:t>
      </w:r>
      <w:proofErr w:type="spellEnd"/>
      <w:r w:rsidRPr="00BB4302">
        <w:t>), реквизиты полиса ОМС (ДМС), страховой номер индивидуального лицевого счета в Пенсионном фонде России (СНИЛС), данные о состоянии моего здоровья, заболеваниях, случаях обращения за медицинской помощью — в медико-профилактических</w:t>
      </w:r>
      <w:r w:rsidRPr="00BB4302">
        <w:rPr>
          <w:rStyle w:val="apple-converted-space"/>
        </w:rPr>
        <w:t> </w:t>
      </w:r>
      <w:r w:rsidRPr="00BB4302">
        <w:t>целях, в целях установления м</w:t>
      </w:r>
      <w:r w:rsidRPr="00BB4302">
        <w:t>е</w:t>
      </w:r>
      <w:r w:rsidRPr="00BB4302">
        <w:t>дицинского диагноза и оказания медицинских услуг при условии, что их обработка осущ</w:t>
      </w:r>
      <w:r w:rsidRPr="00BB4302">
        <w:t>е</w:t>
      </w:r>
      <w:r w:rsidRPr="00BB4302">
        <w:t>ствляется лицом, профессионально занимающимся медицинской деятельностью и обязанным сохранять врачебную тайну.</w:t>
      </w:r>
      <w:proofErr w:type="gramEnd"/>
      <w:r w:rsidRPr="00BB4302">
        <w:t xml:space="preserve"> В процессе оказания Оператором мне медици</w:t>
      </w:r>
      <w:r w:rsidRPr="00BB4302">
        <w:t>н</w:t>
      </w:r>
      <w:r w:rsidRPr="00BB4302">
        <w:t>ской помощи я предоставляю право медицинским работникам, передавать мои персонал</w:t>
      </w:r>
      <w:r w:rsidRPr="00BB4302">
        <w:t>ь</w:t>
      </w:r>
      <w:r w:rsidRPr="00BB4302">
        <w:t>ные данные, содержащие сведения, составляющие врачебную тайну, другим должностным лицам Оператора, в интересах моего обследования и лечения.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proofErr w:type="gramStart"/>
      <w:r w:rsidRPr="00BB4302">
        <w:t>Предоставляю Оператору право осуществлять все действия (операции) с моими персонал</w:t>
      </w:r>
      <w:r w:rsidRPr="00BB4302">
        <w:t>ь</w:t>
      </w:r>
      <w:r w:rsidRPr="00BB4302">
        <w:t>ными данными, включая сбор, систематизацию, накопление, хранение, обновление, изм</w:t>
      </w:r>
      <w:r w:rsidRPr="00BB4302">
        <w:t>е</w:t>
      </w:r>
      <w:r w:rsidRPr="00BB4302">
        <w:t>нение, использование, обезличивание, блокирование, уничтожение.</w:t>
      </w:r>
      <w:proofErr w:type="gramEnd"/>
      <w:r w:rsidRPr="00BB4302">
        <w:t xml:space="preserve"> Оператор вправе обр</w:t>
      </w:r>
      <w:r w:rsidRPr="00BB4302">
        <w:t>а</w:t>
      </w:r>
      <w:r w:rsidRPr="00BB4302">
        <w:t>батывать мои персональные данные посредством внесения их в электронную базу данных, включения в списки (реестры) и отчетные формы, предусмотренные документами, регл</w:t>
      </w:r>
      <w:r w:rsidRPr="00BB4302">
        <w:t>а</w:t>
      </w:r>
      <w:r w:rsidRPr="00BB4302">
        <w:t>ментирующими предоставление отчетных данных (документов) по ОМС (договором ДМС).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 w:rsidRPr="00BB4302">
        <w:t>Оператор имеет право во исполнение своих обязательств по работе в системе ОМС (по договору ДМС) на обмен (прием и передачу) моими персональными данными со страховой медицинской организацией &lt;название&gt; и территориальным фондом ОМС с использованием машинных носителей или по каналам связи, с соблюдением мер, обесп</w:t>
      </w:r>
      <w:r w:rsidRPr="00BB4302">
        <w:t>е</w:t>
      </w:r>
      <w:r w:rsidRPr="00BB4302">
        <w:t xml:space="preserve">чивающих их защиту от несанкционированного доступа, при условии, что их прием и обработка </w:t>
      </w:r>
      <w:proofErr w:type="gramStart"/>
      <w:r w:rsidRPr="00BB4302">
        <w:t>будут</w:t>
      </w:r>
      <w:proofErr w:type="gramEnd"/>
      <w:r w:rsidRPr="00BB4302">
        <w:t xml:space="preserve"> осуществляется лицом, обязанным сохранять профессиональную тайну.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 w:rsidRPr="00BB4302">
        <w:t>Срок хранения моих персональных данных соответствует сроку хранения первичных мед</w:t>
      </w:r>
      <w:r w:rsidRPr="00BB4302">
        <w:t>и</w:t>
      </w:r>
      <w:r w:rsidRPr="00BB4302">
        <w:t>цинских документов (медицинской карты) и составляет &lt;двадцать пять лет&gt;.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 w:rsidRPr="00BB4302">
        <w:t>Передача моих персональных данных иным лицам или иное их разглашение может осущ</w:t>
      </w:r>
      <w:r w:rsidRPr="00BB4302">
        <w:t>е</w:t>
      </w:r>
      <w:r w:rsidRPr="00BB4302">
        <w:t>ствляться только с моего письменного согласия.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 w:rsidRPr="00BB4302">
        <w:t>Настоящее согласие дано мной &lt;дата&gt; и действует бессрочно.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 w:rsidRPr="00BB4302">
        <w:t>Я оставляю за собой право отозвать свое согласие посредством составления соответству</w:t>
      </w:r>
      <w:r w:rsidRPr="00BB4302">
        <w:t>ю</w:t>
      </w:r>
      <w:r w:rsidRPr="00BB4302">
        <w:t>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 w:rsidRPr="00BB4302">
        <w:t>В случае получения моего письменного заявления об отзыве настоящего согласия на обработку персональных данных, Оператор обязан прекратить их обработку в течение периода времени, необходимого для завершения взаиморасчетов по оплате оказанной мне до этого медицинской помощи.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 w:rsidRPr="00BB4302">
        <w:t>Контактный телефон (</w:t>
      </w:r>
      <w:proofErr w:type="spellStart"/>
      <w:r w:rsidRPr="00BB4302">
        <w:t>ы</w:t>
      </w:r>
      <w:proofErr w:type="spellEnd"/>
      <w:r w:rsidRPr="00BB4302">
        <w:t>) &lt;…&gt; и почтовый адрес &lt;…&gt;</w:t>
      </w:r>
    </w:p>
    <w:p w:rsidR="00A557B2" w:rsidRPr="00BB4302" w:rsidRDefault="00A557B2" w:rsidP="007E1788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</w:p>
    <w:p w:rsidR="00A557B2" w:rsidRPr="00BB4302" w:rsidRDefault="00A557B2" w:rsidP="007E1788">
      <w:pPr>
        <w:jc w:val="both"/>
        <w:rPr>
          <w:sz w:val="24"/>
          <w:szCs w:val="24"/>
        </w:rPr>
      </w:pPr>
      <w:r w:rsidRPr="00BB4302">
        <w:rPr>
          <w:sz w:val="24"/>
          <w:szCs w:val="24"/>
        </w:rPr>
        <w:t xml:space="preserve">______________ /_________________ /  </w:t>
      </w:r>
      <w:r w:rsidRPr="00BB4302">
        <w:rPr>
          <w:sz w:val="24"/>
          <w:szCs w:val="24"/>
        </w:rPr>
        <w:tab/>
      </w:r>
      <w:r w:rsidRPr="00BB4302">
        <w:rPr>
          <w:sz w:val="24"/>
          <w:szCs w:val="24"/>
        </w:rPr>
        <w:tab/>
        <w:t>«____»</w:t>
      </w:r>
      <w:proofErr w:type="spellStart"/>
      <w:r w:rsidRPr="00BB4302">
        <w:rPr>
          <w:sz w:val="24"/>
          <w:szCs w:val="24"/>
        </w:rPr>
        <w:t>_______________</w:t>
      </w:r>
      <w:proofErr w:type="gramStart"/>
      <w:r w:rsidRPr="00BB4302">
        <w:rPr>
          <w:sz w:val="24"/>
          <w:szCs w:val="24"/>
        </w:rPr>
        <w:t>г</w:t>
      </w:r>
      <w:proofErr w:type="spellEnd"/>
      <w:proofErr w:type="gramEnd"/>
      <w:r w:rsidRPr="00BB4302">
        <w:rPr>
          <w:sz w:val="24"/>
          <w:szCs w:val="24"/>
        </w:rPr>
        <w:t>.</w:t>
      </w:r>
    </w:p>
    <w:p w:rsidR="00A557B2" w:rsidRPr="00BB4302" w:rsidRDefault="00A557B2" w:rsidP="007E1788">
      <w:pPr>
        <w:jc w:val="both"/>
        <w:rPr>
          <w:sz w:val="24"/>
          <w:szCs w:val="24"/>
          <w:vertAlign w:val="superscript"/>
        </w:rPr>
      </w:pPr>
      <w:r w:rsidRPr="00BB4302">
        <w:rPr>
          <w:sz w:val="24"/>
          <w:szCs w:val="24"/>
          <w:vertAlign w:val="superscript"/>
        </w:rPr>
        <w:t xml:space="preserve">         (подпись)</w:t>
      </w:r>
      <w:r w:rsidRPr="00BB4302">
        <w:rPr>
          <w:sz w:val="24"/>
          <w:szCs w:val="24"/>
          <w:vertAlign w:val="superscript"/>
        </w:rPr>
        <w:tab/>
      </w:r>
      <w:r w:rsidRPr="00BB4302">
        <w:rPr>
          <w:sz w:val="24"/>
          <w:szCs w:val="24"/>
          <w:vertAlign w:val="superscript"/>
        </w:rPr>
        <w:tab/>
        <w:t xml:space="preserve">   </w:t>
      </w:r>
      <w:r w:rsidRPr="00BB4302">
        <w:rPr>
          <w:sz w:val="24"/>
          <w:szCs w:val="24"/>
          <w:vertAlign w:val="superscript"/>
        </w:rPr>
        <w:tab/>
        <w:t xml:space="preserve">   (ФИО)</w:t>
      </w:r>
      <w:r w:rsidRPr="00BB4302">
        <w:rPr>
          <w:sz w:val="24"/>
          <w:szCs w:val="24"/>
          <w:vertAlign w:val="superscript"/>
        </w:rPr>
        <w:tab/>
        <w:t xml:space="preserve">         </w:t>
      </w:r>
      <w:r w:rsidRPr="00BB4302">
        <w:rPr>
          <w:sz w:val="24"/>
          <w:szCs w:val="24"/>
          <w:vertAlign w:val="superscript"/>
        </w:rPr>
        <w:tab/>
      </w:r>
      <w:r w:rsidRPr="00BB4302">
        <w:rPr>
          <w:sz w:val="24"/>
          <w:szCs w:val="24"/>
          <w:vertAlign w:val="superscript"/>
        </w:rPr>
        <w:tab/>
      </w:r>
      <w:r w:rsidRPr="00BB4302">
        <w:rPr>
          <w:sz w:val="24"/>
          <w:szCs w:val="24"/>
          <w:vertAlign w:val="superscript"/>
        </w:rPr>
        <w:tab/>
      </w:r>
      <w:r w:rsidRPr="00BB4302">
        <w:rPr>
          <w:sz w:val="24"/>
          <w:szCs w:val="24"/>
          <w:vertAlign w:val="superscript"/>
        </w:rPr>
        <w:tab/>
        <w:t xml:space="preserve">       (дата подписи)</w:t>
      </w:r>
    </w:p>
    <w:p w:rsidR="00A557B2" w:rsidRPr="00024E15" w:rsidRDefault="00A557B2" w:rsidP="007E1788">
      <w:pPr>
        <w:rPr>
          <w:sz w:val="28"/>
          <w:szCs w:val="28"/>
        </w:rPr>
      </w:pPr>
      <w:r w:rsidRPr="00024E15">
        <w:rPr>
          <w:sz w:val="28"/>
          <w:szCs w:val="28"/>
        </w:rPr>
        <w:br w:type="page"/>
      </w:r>
    </w:p>
    <w:p w:rsidR="00A26BF5" w:rsidRDefault="00A26BF5" w:rsidP="00A26BF5">
      <w:pPr>
        <w:jc w:val="right"/>
      </w:pPr>
      <w:r w:rsidRPr="000349DE">
        <w:lastRenderedPageBreak/>
        <w:t>Приложение</w:t>
      </w:r>
      <w:r>
        <w:t>№4</w:t>
      </w:r>
      <w:r w:rsidRPr="000349DE">
        <w:t xml:space="preserve"> </w:t>
      </w:r>
    </w:p>
    <w:p w:rsidR="00A26BF5" w:rsidRPr="000349DE" w:rsidRDefault="00A26BF5" w:rsidP="00A26BF5">
      <w:pPr>
        <w:jc w:val="right"/>
      </w:pPr>
      <w:r w:rsidRPr="000349DE">
        <w:t>УТВЕРЖДЕНО</w:t>
      </w:r>
    </w:p>
    <w:p w:rsidR="00A26BF5" w:rsidRPr="000349DE" w:rsidRDefault="00A26BF5" w:rsidP="00A26BF5">
      <w:pPr>
        <w:jc w:val="right"/>
      </w:pPr>
      <w:r w:rsidRPr="000349DE">
        <w:t xml:space="preserve">Приказом директора </w:t>
      </w:r>
    </w:p>
    <w:p w:rsidR="00A26BF5" w:rsidRPr="000349DE" w:rsidRDefault="00A26BF5" w:rsidP="00A26BF5">
      <w:pPr>
        <w:jc w:val="right"/>
      </w:pPr>
      <w:r w:rsidRPr="000349DE">
        <w:rPr>
          <w:bCs/>
        </w:rPr>
        <w:t>ООО Поликлиника «Юма-Мед»</w:t>
      </w:r>
    </w:p>
    <w:p w:rsidR="00A26BF5" w:rsidRPr="000349DE" w:rsidRDefault="00A26BF5" w:rsidP="00A26BF5">
      <w:pPr>
        <w:jc w:val="right"/>
      </w:pPr>
      <w:r w:rsidRPr="000349DE">
        <w:t>от «</w:t>
      </w:r>
      <w:r>
        <w:t>1</w:t>
      </w:r>
      <w:r w:rsidRPr="000349DE">
        <w:t>»</w:t>
      </w:r>
      <w:r>
        <w:t>феврал</w:t>
      </w:r>
      <w:r w:rsidRPr="000349DE">
        <w:t xml:space="preserve">я 2017 № </w:t>
      </w:r>
      <w:r>
        <w:t>7</w:t>
      </w:r>
    </w:p>
    <w:p w:rsidR="00A26BF5" w:rsidRPr="00024E15" w:rsidRDefault="00A26BF5" w:rsidP="00A26BF5">
      <w:pPr>
        <w:jc w:val="center"/>
      </w:pPr>
    </w:p>
    <w:p w:rsidR="00A557B2" w:rsidRPr="00024E15" w:rsidRDefault="00A557B2" w:rsidP="007E1788">
      <w:pPr>
        <w:jc w:val="center"/>
        <w:rPr>
          <w:rFonts w:eastAsia="Calibri"/>
          <w:bCs/>
          <w:sz w:val="28"/>
          <w:szCs w:val="28"/>
        </w:rPr>
      </w:pPr>
    </w:p>
    <w:p w:rsidR="00A557B2" w:rsidRPr="00024E15" w:rsidRDefault="00A557B2" w:rsidP="007E1788">
      <w:pPr>
        <w:jc w:val="center"/>
        <w:rPr>
          <w:rFonts w:eastAsia="Calibri"/>
          <w:bCs/>
          <w:sz w:val="28"/>
          <w:szCs w:val="28"/>
        </w:rPr>
      </w:pPr>
      <w:r w:rsidRPr="00024E15">
        <w:rPr>
          <w:rFonts w:eastAsia="Calibri"/>
          <w:bCs/>
          <w:sz w:val="28"/>
          <w:szCs w:val="28"/>
        </w:rPr>
        <w:t>ЖУРНАЛ</w:t>
      </w:r>
    </w:p>
    <w:p w:rsidR="00A557B2" w:rsidRPr="00024E15" w:rsidRDefault="00A557B2" w:rsidP="007E1788">
      <w:pPr>
        <w:jc w:val="center"/>
        <w:rPr>
          <w:sz w:val="28"/>
          <w:szCs w:val="28"/>
        </w:rPr>
      </w:pPr>
      <w:r w:rsidRPr="00024E15">
        <w:rPr>
          <w:sz w:val="28"/>
          <w:szCs w:val="28"/>
        </w:rPr>
        <w:t>регистрации обращений субъектов персональных данных</w:t>
      </w:r>
    </w:p>
    <w:p w:rsidR="00A557B2" w:rsidRPr="00024E15" w:rsidRDefault="00A557B2" w:rsidP="007E1788">
      <w:pPr>
        <w:jc w:val="center"/>
        <w:rPr>
          <w:sz w:val="28"/>
          <w:szCs w:val="28"/>
        </w:rPr>
      </w:pPr>
      <w:r w:rsidRPr="00024E15">
        <w:rPr>
          <w:sz w:val="28"/>
          <w:szCs w:val="28"/>
        </w:rPr>
        <w:t>по вопросам обработки их персональных данных</w:t>
      </w:r>
    </w:p>
    <w:p w:rsidR="00A557B2" w:rsidRPr="00024E15" w:rsidRDefault="00A557B2" w:rsidP="007E1788">
      <w:pPr>
        <w:jc w:val="center"/>
        <w:rPr>
          <w:rFonts w:eastAsia="Calibri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2"/>
        <w:gridCol w:w="2807"/>
        <w:gridCol w:w="3639"/>
        <w:gridCol w:w="2337"/>
      </w:tblGrid>
      <w:tr w:rsidR="008E1EFF" w:rsidRPr="00024E15" w:rsidTr="00A26BF5">
        <w:tc>
          <w:tcPr>
            <w:tcW w:w="562" w:type="dxa"/>
            <w:vAlign w:val="center"/>
          </w:tcPr>
          <w:p w:rsidR="00A557B2" w:rsidRPr="00024E15" w:rsidRDefault="00A557B2" w:rsidP="007E17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4E15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E15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4E15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024E15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  <w:vAlign w:val="center"/>
          </w:tcPr>
          <w:p w:rsidR="00A557B2" w:rsidRPr="00024E15" w:rsidRDefault="00A557B2" w:rsidP="007E17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4E15">
              <w:rPr>
                <w:rFonts w:eastAsia="Calibri"/>
                <w:bCs/>
                <w:sz w:val="24"/>
                <w:szCs w:val="24"/>
              </w:rPr>
              <w:t>ФИО субъекта</w:t>
            </w:r>
          </w:p>
        </w:tc>
        <w:tc>
          <w:tcPr>
            <w:tcW w:w="3639" w:type="dxa"/>
            <w:vAlign w:val="center"/>
          </w:tcPr>
          <w:p w:rsidR="00A557B2" w:rsidRPr="00024E15" w:rsidRDefault="00A557B2" w:rsidP="007E17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4E15">
              <w:rPr>
                <w:rFonts w:eastAsia="Calibri"/>
                <w:bCs/>
                <w:sz w:val="24"/>
                <w:szCs w:val="24"/>
              </w:rPr>
              <w:t>Дата обращения</w:t>
            </w:r>
          </w:p>
        </w:tc>
        <w:tc>
          <w:tcPr>
            <w:tcW w:w="2337" w:type="dxa"/>
            <w:vAlign w:val="center"/>
          </w:tcPr>
          <w:p w:rsidR="00A557B2" w:rsidRPr="00024E15" w:rsidRDefault="00A557B2" w:rsidP="007E17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24E15">
              <w:rPr>
                <w:rFonts w:eastAsia="Calibri"/>
                <w:bCs/>
                <w:sz w:val="24"/>
                <w:szCs w:val="24"/>
              </w:rPr>
              <w:t>Цель обращения</w:t>
            </w:r>
          </w:p>
        </w:tc>
      </w:tr>
      <w:tr w:rsidR="008E1EFF" w:rsidRPr="00024E15" w:rsidTr="00A26BF5">
        <w:tc>
          <w:tcPr>
            <w:tcW w:w="562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557B2" w:rsidRPr="00024E15" w:rsidTr="00A26BF5">
        <w:tc>
          <w:tcPr>
            <w:tcW w:w="562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A557B2" w:rsidRPr="00024E15" w:rsidRDefault="00A557B2" w:rsidP="007E1788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A557B2" w:rsidRPr="00024E15" w:rsidRDefault="00A557B2" w:rsidP="007E1788">
      <w:pPr>
        <w:rPr>
          <w:rFonts w:eastAsia="Calibri"/>
          <w:bCs/>
        </w:rPr>
      </w:pPr>
    </w:p>
    <w:p w:rsidR="00A557B2" w:rsidRPr="00024E15" w:rsidRDefault="00A557B2" w:rsidP="007E1788">
      <w:pPr>
        <w:rPr>
          <w:rFonts w:eastAsia="Calibri"/>
          <w:bCs/>
        </w:rPr>
      </w:pPr>
    </w:p>
    <w:p w:rsidR="00A557B2" w:rsidRPr="00024E15" w:rsidRDefault="00A557B2" w:rsidP="007E1788">
      <w:pPr>
        <w:rPr>
          <w:rFonts w:eastAsia="Calibri"/>
          <w:bCs/>
        </w:rPr>
      </w:pPr>
    </w:p>
    <w:p w:rsidR="00A557B2" w:rsidRPr="00024E15" w:rsidRDefault="00A557B2" w:rsidP="007E1788">
      <w:pPr>
        <w:rPr>
          <w:sz w:val="28"/>
          <w:szCs w:val="28"/>
        </w:rPr>
      </w:pPr>
      <w:r w:rsidRPr="00024E15">
        <w:rPr>
          <w:sz w:val="28"/>
          <w:szCs w:val="28"/>
        </w:rPr>
        <w:br w:type="page"/>
      </w:r>
    </w:p>
    <w:sectPr w:rsidR="00A557B2" w:rsidRPr="00024E15" w:rsidSect="00994CDB">
      <w:pgSz w:w="11906" w:h="16838"/>
      <w:pgMar w:top="851" w:right="851" w:bottom="851" w:left="1559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7B" w:rsidRDefault="00D52D7B" w:rsidP="00FF02A4">
      <w:r>
        <w:separator/>
      </w:r>
    </w:p>
  </w:endnote>
  <w:endnote w:type="continuationSeparator" w:id="0">
    <w:p w:rsidR="00D52D7B" w:rsidRDefault="00D52D7B" w:rsidP="00FF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7B" w:rsidRDefault="00D52D7B" w:rsidP="00FF02A4">
      <w:r>
        <w:separator/>
      </w:r>
    </w:p>
  </w:footnote>
  <w:footnote w:type="continuationSeparator" w:id="0">
    <w:p w:rsidR="00D52D7B" w:rsidRDefault="00D52D7B" w:rsidP="00FF0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9AE"/>
    <w:multiLevelType w:val="hybridMultilevel"/>
    <w:tmpl w:val="01740CBC"/>
    <w:lvl w:ilvl="0" w:tplc="313C2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E5CC6"/>
    <w:multiLevelType w:val="multilevel"/>
    <w:tmpl w:val="CB40D1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7C66AB"/>
    <w:multiLevelType w:val="hybridMultilevel"/>
    <w:tmpl w:val="E62A6002"/>
    <w:lvl w:ilvl="0" w:tplc="1D5CDA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1B22D9"/>
    <w:multiLevelType w:val="hybridMultilevel"/>
    <w:tmpl w:val="DFF0B5BA"/>
    <w:lvl w:ilvl="0" w:tplc="1D5CD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2C29"/>
    <w:multiLevelType w:val="multilevel"/>
    <w:tmpl w:val="DA4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45C88"/>
    <w:multiLevelType w:val="multilevel"/>
    <w:tmpl w:val="E1D670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7037BA"/>
    <w:multiLevelType w:val="hybridMultilevel"/>
    <w:tmpl w:val="40F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6B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AF1D26"/>
    <w:multiLevelType w:val="hybridMultilevel"/>
    <w:tmpl w:val="DE3C22E8"/>
    <w:lvl w:ilvl="0" w:tplc="313C2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C21124"/>
    <w:multiLevelType w:val="hybridMultilevel"/>
    <w:tmpl w:val="71FC2F14"/>
    <w:lvl w:ilvl="0" w:tplc="313C2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142D28"/>
    <w:multiLevelType w:val="multilevel"/>
    <w:tmpl w:val="00B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C2164"/>
    <w:multiLevelType w:val="hybridMultilevel"/>
    <w:tmpl w:val="9B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2823"/>
    <w:multiLevelType w:val="hybridMultilevel"/>
    <w:tmpl w:val="AD92286C"/>
    <w:lvl w:ilvl="0" w:tplc="19960C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F60"/>
    <w:multiLevelType w:val="hybridMultilevel"/>
    <w:tmpl w:val="49BC0372"/>
    <w:lvl w:ilvl="0" w:tplc="56A6B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8F4934"/>
    <w:multiLevelType w:val="hybridMultilevel"/>
    <w:tmpl w:val="7D5EF9CC"/>
    <w:lvl w:ilvl="0" w:tplc="FFA28F14">
      <w:start w:val="1"/>
      <w:numFmt w:val="decimal"/>
      <w:lvlText w:val="%1."/>
      <w:lvlJc w:val="left"/>
      <w:pPr>
        <w:ind w:left="2685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E03B50"/>
    <w:multiLevelType w:val="hybridMultilevel"/>
    <w:tmpl w:val="7424F75C"/>
    <w:lvl w:ilvl="0" w:tplc="1326EAA8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9B526B"/>
    <w:multiLevelType w:val="hybridMultilevel"/>
    <w:tmpl w:val="FAF6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77F50"/>
    <w:multiLevelType w:val="hybridMultilevel"/>
    <w:tmpl w:val="FAF6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6BA0"/>
    <w:multiLevelType w:val="hybridMultilevel"/>
    <w:tmpl w:val="FDC29B4C"/>
    <w:lvl w:ilvl="0" w:tplc="1D5CD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31225"/>
    <w:multiLevelType w:val="hybridMultilevel"/>
    <w:tmpl w:val="3B92A7A4"/>
    <w:lvl w:ilvl="0" w:tplc="BE9CE06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25"/>
    <w:multiLevelType w:val="hybridMultilevel"/>
    <w:tmpl w:val="FC9EEEB6"/>
    <w:lvl w:ilvl="0" w:tplc="66703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16057A"/>
    <w:multiLevelType w:val="hybridMultilevel"/>
    <w:tmpl w:val="598E04D6"/>
    <w:lvl w:ilvl="0" w:tplc="BDCA72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64973F7C"/>
    <w:multiLevelType w:val="hybridMultilevel"/>
    <w:tmpl w:val="3FBEB8C4"/>
    <w:lvl w:ilvl="0" w:tplc="E6586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8B2915"/>
    <w:multiLevelType w:val="hybridMultilevel"/>
    <w:tmpl w:val="3A1A72B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3FF7"/>
    <w:multiLevelType w:val="hybridMultilevel"/>
    <w:tmpl w:val="FAF6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1288"/>
    <w:multiLevelType w:val="hybridMultilevel"/>
    <w:tmpl w:val="5B401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C7619"/>
    <w:multiLevelType w:val="hybridMultilevel"/>
    <w:tmpl w:val="FAF6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511BF"/>
    <w:multiLevelType w:val="multilevel"/>
    <w:tmpl w:val="6CE8789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7823C2"/>
    <w:multiLevelType w:val="hybridMultilevel"/>
    <w:tmpl w:val="516E3CA8"/>
    <w:lvl w:ilvl="0" w:tplc="DA381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B957A8"/>
    <w:multiLevelType w:val="hybridMultilevel"/>
    <w:tmpl w:val="CA687F10"/>
    <w:lvl w:ilvl="0" w:tplc="4356B3EA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985E3A"/>
    <w:multiLevelType w:val="hybridMultilevel"/>
    <w:tmpl w:val="DBA84176"/>
    <w:lvl w:ilvl="0" w:tplc="692E64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5"/>
  </w:num>
  <w:num w:numId="13">
    <w:abstractNumId w:val="2"/>
  </w:num>
  <w:num w:numId="14">
    <w:abstractNumId w:val="25"/>
  </w:num>
  <w:num w:numId="15">
    <w:abstractNumId w:val="29"/>
  </w:num>
  <w:num w:numId="16">
    <w:abstractNumId w:val="12"/>
  </w:num>
  <w:num w:numId="17">
    <w:abstractNumId w:val="24"/>
  </w:num>
  <w:num w:numId="18">
    <w:abstractNumId w:val="17"/>
  </w:num>
  <w:num w:numId="19">
    <w:abstractNumId w:val="16"/>
  </w:num>
  <w:num w:numId="20">
    <w:abstractNumId w:val="21"/>
  </w:num>
  <w:num w:numId="21">
    <w:abstractNumId w:val="27"/>
  </w:num>
  <w:num w:numId="22">
    <w:abstractNumId w:val="10"/>
  </w:num>
  <w:num w:numId="23">
    <w:abstractNumId w:val="30"/>
  </w:num>
  <w:num w:numId="24">
    <w:abstractNumId w:val="2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  <w:lvlOverride w:ilvl="0">
      <w:startOverride w:val="1"/>
    </w:lvlOverride>
  </w:num>
  <w:num w:numId="28">
    <w:abstractNumId w:val="19"/>
  </w:num>
  <w:num w:numId="29">
    <w:abstractNumId w:val="1"/>
  </w:num>
  <w:num w:numId="30">
    <w:abstractNumId w:val="28"/>
  </w:num>
  <w:num w:numId="31">
    <w:abstractNumId w:val="2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30D34"/>
    <w:rsid w:val="0000000E"/>
    <w:rsid w:val="00002520"/>
    <w:rsid w:val="00017826"/>
    <w:rsid w:val="00024E15"/>
    <w:rsid w:val="00025DE4"/>
    <w:rsid w:val="000267C5"/>
    <w:rsid w:val="00037153"/>
    <w:rsid w:val="000404FF"/>
    <w:rsid w:val="00086EBE"/>
    <w:rsid w:val="000913F2"/>
    <w:rsid w:val="000D231D"/>
    <w:rsid w:val="000D27F0"/>
    <w:rsid w:val="000E3ED5"/>
    <w:rsid w:val="000F7433"/>
    <w:rsid w:val="0010671D"/>
    <w:rsid w:val="0011122B"/>
    <w:rsid w:val="001130CE"/>
    <w:rsid w:val="00117944"/>
    <w:rsid w:val="00124807"/>
    <w:rsid w:val="001573EB"/>
    <w:rsid w:val="00170E08"/>
    <w:rsid w:val="0017628E"/>
    <w:rsid w:val="00181801"/>
    <w:rsid w:val="00197B40"/>
    <w:rsid w:val="001A4210"/>
    <w:rsid w:val="001B639A"/>
    <w:rsid w:val="001C00C0"/>
    <w:rsid w:val="001C377A"/>
    <w:rsid w:val="001C4F5F"/>
    <w:rsid w:val="001E5DF9"/>
    <w:rsid w:val="001F38E4"/>
    <w:rsid w:val="002031AA"/>
    <w:rsid w:val="00205B7D"/>
    <w:rsid w:val="002236ED"/>
    <w:rsid w:val="00224F3D"/>
    <w:rsid w:val="00261C53"/>
    <w:rsid w:val="0026594A"/>
    <w:rsid w:val="00270535"/>
    <w:rsid w:val="00271FE5"/>
    <w:rsid w:val="00272961"/>
    <w:rsid w:val="002A0679"/>
    <w:rsid w:val="002A7C89"/>
    <w:rsid w:val="002B02DA"/>
    <w:rsid w:val="002E61C1"/>
    <w:rsid w:val="002E6FD6"/>
    <w:rsid w:val="002F291B"/>
    <w:rsid w:val="003036D4"/>
    <w:rsid w:val="0031100A"/>
    <w:rsid w:val="00317531"/>
    <w:rsid w:val="00352771"/>
    <w:rsid w:val="00364A6D"/>
    <w:rsid w:val="003A1C6B"/>
    <w:rsid w:val="003A2341"/>
    <w:rsid w:val="003A5E84"/>
    <w:rsid w:val="003B3635"/>
    <w:rsid w:val="003C1A1E"/>
    <w:rsid w:val="003C4E73"/>
    <w:rsid w:val="003D4F0A"/>
    <w:rsid w:val="003F57C3"/>
    <w:rsid w:val="00403E03"/>
    <w:rsid w:val="00404DFD"/>
    <w:rsid w:val="0041450B"/>
    <w:rsid w:val="0041552A"/>
    <w:rsid w:val="0041600F"/>
    <w:rsid w:val="00447AA2"/>
    <w:rsid w:val="00462930"/>
    <w:rsid w:val="00463E52"/>
    <w:rsid w:val="00467E6F"/>
    <w:rsid w:val="00473B96"/>
    <w:rsid w:val="00483E8C"/>
    <w:rsid w:val="0048713C"/>
    <w:rsid w:val="004A101D"/>
    <w:rsid w:val="004B017B"/>
    <w:rsid w:val="004C3A38"/>
    <w:rsid w:val="004C4770"/>
    <w:rsid w:val="004E099C"/>
    <w:rsid w:val="004E5DF6"/>
    <w:rsid w:val="00510949"/>
    <w:rsid w:val="0051197A"/>
    <w:rsid w:val="0051728C"/>
    <w:rsid w:val="0052014D"/>
    <w:rsid w:val="00524706"/>
    <w:rsid w:val="005377BD"/>
    <w:rsid w:val="00542C2B"/>
    <w:rsid w:val="00561C11"/>
    <w:rsid w:val="00563CB1"/>
    <w:rsid w:val="00574B6D"/>
    <w:rsid w:val="005A4AD2"/>
    <w:rsid w:val="005A5A27"/>
    <w:rsid w:val="005A6363"/>
    <w:rsid w:val="005B0A7B"/>
    <w:rsid w:val="005B66A2"/>
    <w:rsid w:val="005B66D7"/>
    <w:rsid w:val="005B7006"/>
    <w:rsid w:val="005C7019"/>
    <w:rsid w:val="005E2048"/>
    <w:rsid w:val="005E3E90"/>
    <w:rsid w:val="00605ECD"/>
    <w:rsid w:val="0061787D"/>
    <w:rsid w:val="00620B28"/>
    <w:rsid w:val="006231A7"/>
    <w:rsid w:val="00625876"/>
    <w:rsid w:val="00637458"/>
    <w:rsid w:val="00675197"/>
    <w:rsid w:val="00675442"/>
    <w:rsid w:val="0067701A"/>
    <w:rsid w:val="00697197"/>
    <w:rsid w:val="006A0B2C"/>
    <w:rsid w:val="006D4E74"/>
    <w:rsid w:val="006D73EA"/>
    <w:rsid w:val="006E1C7C"/>
    <w:rsid w:val="006E6896"/>
    <w:rsid w:val="006F1ED4"/>
    <w:rsid w:val="006F3313"/>
    <w:rsid w:val="0072461B"/>
    <w:rsid w:val="00733127"/>
    <w:rsid w:val="00752E9F"/>
    <w:rsid w:val="00762AA6"/>
    <w:rsid w:val="00766CA8"/>
    <w:rsid w:val="00780B33"/>
    <w:rsid w:val="00797570"/>
    <w:rsid w:val="007B5829"/>
    <w:rsid w:val="007C17C0"/>
    <w:rsid w:val="007E0310"/>
    <w:rsid w:val="007E1788"/>
    <w:rsid w:val="007E48B9"/>
    <w:rsid w:val="007E5306"/>
    <w:rsid w:val="00800E3C"/>
    <w:rsid w:val="0081143D"/>
    <w:rsid w:val="00816464"/>
    <w:rsid w:val="00816E0B"/>
    <w:rsid w:val="00825BF6"/>
    <w:rsid w:val="00835208"/>
    <w:rsid w:val="00842E5A"/>
    <w:rsid w:val="0086524B"/>
    <w:rsid w:val="00872275"/>
    <w:rsid w:val="008732F0"/>
    <w:rsid w:val="00880497"/>
    <w:rsid w:val="008853EF"/>
    <w:rsid w:val="008A3813"/>
    <w:rsid w:val="008B0E0C"/>
    <w:rsid w:val="008C5237"/>
    <w:rsid w:val="008C626C"/>
    <w:rsid w:val="008D25C9"/>
    <w:rsid w:val="008E1EFF"/>
    <w:rsid w:val="008F7C8F"/>
    <w:rsid w:val="009074EE"/>
    <w:rsid w:val="00911A98"/>
    <w:rsid w:val="00922DC9"/>
    <w:rsid w:val="00926FCB"/>
    <w:rsid w:val="00931C0C"/>
    <w:rsid w:val="009452A5"/>
    <w:rsid w:val="009500FC"/>
    <w:rsid w:val="00965072"/>
    <w:rsid w:val="00972330"/>
    <w:rsid w:val="009731BC"/>
    <w:rsid w:val="009803B6"/>
    <w:rsid w:val="00990212"/>
    <w:rsid w:val="00993EE8"/>
    <w:rsid w:val="00994CDB"/>
    <w:rsid w:val="00995C30"/>
    <w:rsid w:val="009C4719"/>
    <w:rsid w:val="009D2DEE"/>
    <w:rsid w:val="009D6A98"/>
    <w:rsid w:val="00A172E0"/>
    <w:rsid w:val="00A21D33"/>
    <w:rsid w:val="00A22A9E"/>
    <w:rsid w:val="00A25B78"/>
    <w:rsid w:val="00A26BF5"/>
    <w:rsid w:val="00A31BA9"/>
    <w:rsid w:val="00A37ACD"/>
    <w:rsid w:val="00A557B2"/>
    <w:rsid w:val="00A564E7"/>
    <w:rsid w:val="00A741B2"/>
    <w:rsid w:val="00AA1AF7"/>
    <w:rsid w:val="00AA4DBA"/>
    <w:rsid w:val="00AB6919"/>
    <w:rsid w:val="00AC32CD"/>
    <w:rsid w:val="00AD26C3"/>
    <w:rsid w:val="00AE280C"/>
    <w:rsid w:val="00AF02FE"/>
    <w:rsid w:val="00AF1B73"/>
    <w:rsid w:val="00B15C2C"/>
    <w:rsid w:val="00B21E03"/>
    <w:rsid w:val="00B23803"/>
    <w:rsid w:val="00B25A8A"/>
    <w:rsid w:val="00B41F25"/>
    <w:rsid w:val="00B7177E"/>
    <w:rsid w:val="00B7421F"/>
    <w:rsid w:val="00B87599"/>
    <w:rsid w:val="00BA5D36"/>
    <w:rsid w:val="00BA6E02"/>
    <w:rsid w:val="00BB4302"/>
    <w:rsid w:val="00BD756E"/>
    <w:rsid w:val="00BD78AE"/>
    <w:rsid w:val="00BE56BE"/>
    <w:rsid w:val="00BF177A"/>
    <w:rsid w:val="00BF1831"/>
    <w:rsid w:val="00BF3DA8"/>
    <w:rsid w:val="00BF6D1C"/>
    <w:rsid w:val="00C01D96"/>
    <w:rsid w:val="00C408FA"/>
    <w:rsid w:val="00C52047"/>
    <w:rsid w:val="00C734D4"/>
    <w:rsid w:val="00C81384"/>
    <w:rsid w:val="00C85C7E"/>
    <w:rsid w:val="00C90F67"/>
    <w:rsid w:val="00CD22EB"/>
    <w:rsid w:val="00D23F8B"/>
    <w:rsid w:val="00D26FF3"/>
    <w:rsid w:val="00D30D34"/>
    <w:rsid w:val="00D365CF"/>
    <w:rsid w:val="00D52D7B"/>
    <w:rsid w:val="00D52F5D"/>
    <w:rsid w:val="00D616EE"/>
    <w:rsid w:val="00D751FC"/>
    <w:rsid w:val="00DA1D6D"/>
    <w:rsid w:val="00DA2BE2"/>
    <w:rsid w:val="00DA32B0"/>
    <w:rsid w:val="00DA6546"/>
    <w:rsid w:val="00DA7E8D"/>
    <w:rsid w:val="00DE6557"/>
    <w:rsid w:val="00E035FC"/>
    <w:rsid w:val="00E10824"/>
    <w:rsid w:val="00E1543D"/>
    <w:rsid w:val="00E2079C"/>
    <w:rsid w:val="00E3020B"/>
    <w:rsid w:val="00E6030D"/>
    <w:rsid w:val="00E73255"/>
    <w:rsid w:val="00E73821"/>
    <w:rsid w:val="00E94559"/>
    <w:rsid w:val="00EA5EE2"/>
    <w:rsid w:val="00EA79F2"/>
    <w:rsid w:val="00EF2E2D"/>
    <w:rsid w:val="00F04846"/>
    <w:rsid w:val="00F30057"/>
    <w:rsid w:val="00F3424A"/>
    <w:rsid w:val="00F43995"/>
    <w:rsid w:val="00F51FEB"/>
    <w:rsid w:val="00F57EA7"/>
    <w:rsid w:val="00F609BB"/>
    <w:rsid w:val="00F60E37"/>
    <w:rsid w:val="00F64CA1"/>
    <w:rsid w:val="00F6518B"/>
    <w:rsid w:val="00F7582D"/>
    <w:rsid w:val="00F97F41"/>
    <w:rsid w:val="00FB6674"/>
    <w:rsid w:val="00FC1A34"/>
    <w:rsid w:val="00FC5773"/>
    <w:rsid w:val="00FC5F4A"/>
    <w:rsid w:val="00FD4138"/>
    <w:rsid w:val="00FE2102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A55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30D34"/>
    <w:pPr>
      <w:keepNext/>
      <w:ind w:left="-567"/>
      <w:jc w:val="both"/>
      <w:outlineLvl w:val="2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D3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8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2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911A98"/>
    <w:pPr>
      <w:ind w:left="720"/>
      <w:contextualSpacing/>
    </w:pPr>
  </w:style>
  <w:style w:type="character" w:customStyle="1" w:styleId="Bodytext">
    <w:name w:val="Body text_"/>
    <w:link w:val="13"/>
    <w:rsid w:val="007E4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7">
    <w:name w:val="Heading #7_"/>
    <w:link w:val="Heading70"/>
    <w:rsid w:val="007E4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7E48B9"/>
    <w:pPr>
      <w:shd w:val="clear" w:color="auto" w:fill="FFFFFF"/>
      <w:spacing w:before="180" w:line="274" w:lineRule="exact"/>
      <w:ind w:hanging="560"/>
      <w:jc w:val="both"/>
    </w:pPr>
    <w:rPr>
      <w:sz w:val="23"/>
      <w:szCs w:val="23"/>
      <w:lang w:eastAsia="en-US"/>
    </w:rPr>
  </w:style>
  <w:style w:type="paragraph" w:customStyle="1" w:styleId="Heading70">
    <w:name w:val="Heading #7"/>
    <w:basedOn w:val="a"/>
    <w:link w:val="Heading7"/>
    <w:rsid w:val="007E48B9"/>
    <w:pPr>
      <w:shd w:val="clear" w:color="auto" w:fill="FFFFFF"/>
      <w:spacing w:after="360" w:line="0" w:lineRule="atLeast"/>
      <w:outlineLvl w:val="6"/>
    </w:pPr>
    <w:rPr>
      <w:sz w:val="23"/>
      <w:szCs w:val="23"/>
      <w:lang w:eastAsia="en-US"/>
    </w:rPr>
  </w:style>
  <w:style w:type="paragraph" w:customStyle="1" w:styleId="Default">
    <w:name w:val="Default"/>
    <w:rsid w:val="00E10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link w:val="a9"/>
    <w:uiPriority w:val="99"/>
    <w:unhideWhenUsed/>
    <w:rsid w:val="00A557B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557B2"/>
    <w:rPr>
      <w:b/>
      <w:bCs/>
    </w:rPr>
  </w:style>
  <w:style w:type="character" w:customStyle="1" w:styleId="apple-converted-space">
    <w:name w:val="apple-converted-space"/>
    <w:basedOn w:val="a0"/>
    <w:rsid w:val="00A557B2"/>
  </w:style>
  <w:style w:type="paragraph" w:customStyle="1" w:styleId="10">
    <w:name w:val="Маркированный список 1"/>
    <w:basedOn w:val="a8"/>
    <w:link w:val="14"/>
    <w:qFormat/>
    <w:rsid w:val="00A557B2"/>
    <w:pPr>
      <w:numPr>
        <w:numId w:val="11"/>
      </w:numPr>
      <w:spacing w:before="0" w:beforeAutospacing="0" w:after="225" w:afterAutospacing="0"/>
      <w:jc w:val="both"/>
    </w:pPr>
    <w:rPr>
      <w:sz w:val="28"/>
      <w:szCs w:val="28"/>
    </w:rPr>
  </w:style>
  <w:style w:type="paragraph" w:customStyle="1" w:styleId="1">
    <w:name w:val="Нумерованный список 1"/>
    <w:basedOn w:val="a6"/>
    <w:link w:val="15"/>
    <w:qFormat/>
    <w:rsid w:val="00A557B2"/>
    <w:pPr>
      <w:numPr>
        <w:numId w:val="12"/>
      </w:numPr>
      <w:jc w:val="both"/>
    </w:pPr>
    <w:rPr>
      <w:sz w:val="28"/>
      <w:szCs w:val="28"/>
    </w:rPr>
  </w:style>
  <w:style w:type="character" w:customStyle="1" w:styleId="a9">
    <w:name w:val="Обычный (веб) Знак"/>
    <w:basedOn w:val="a0"/>
    <w:link w:val="a8"/>
    <w:uiPriority w:val="99"/>
    <w:rsid w:val="00A55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Маркированный список 1 Знак"/>
    <w:basedOn w:val="a9"/>
    <w:link w:val="10"/>
    <w:rsid w:val="00A557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A55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умерованный список 1 Знак"/>
    <w:basedOn w:val="a7"/>
    <w:link w:val="1"/>
    <w:rsid w:val="00A557B2"/>
    <w:rPr>
      <w:sz w:val="28"/>
      <w:szCs w:val="28"/>
    </w:rPr>
  </w:style>
  <w:style w:type="character" w:customStyle="1" w:styleId="12">
    <w:name w:val="Заголовок 1 Знак"/>
    <w:basedOn w:val="a0"/>
    <w:link w:val="11"/>
    <w:uiPriority w:val="9"/>
    <w:rsid w:val="00A557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grame">
    <w:name w:val="grame"/>
    <w:basedOn w:val="a0"/>
    <w:rsid w:val="00A557B2"/>
  </w:style>
  <w:style w:type="paragraph" w:styleId="ab">
    <w:name w:val="Plain Text"/>
    <w:basedOn w:val="a"/>
    <w:link w:val="ac"/>
    <w:semiHidden/>
    <w:unhideWhenUsed/>
    <w:rsid w:val="00C90F67"/>
    <w:rPr>
      <w:rFonts w:ascii="Courier New" w:hAnsi="Courier New"/>
    </w:rPr>
  </w:style>
  <w:style w:type="character" w:customStyle="1" w:styleId="ac">
    <w:name w:val="Текст Знак"/>
    <w:basedOn w:val="a0"/>
    <w:link w:val="ab"/>
    <w:semiHidden/>
    <w:rsid w:val="00C90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C90F67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F6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rsid w:val="00C90F67"/>
    <w:pPr>
      <w:jc w:val="both"/>
    </w:pPr>
    <w:rPr>
      <w:rFonts w:eastAsia="Calibri"/>
      <w:sz w:val="24"/>
      <w:szCs w:val="24"/>
    </w:rPr>
  </w:style>
  <w:style w:type="paragraph" w:styleId="ad">
    <w:name w:val="No Spacing"/>
    <w:uiPriority w:val="1"/>
    <w:qFormat/>
    <w:rsid w:val="00AB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02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F02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F0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5119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A55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30D34"/>
    <w:pPr>
      <w:keepNext/>
      <w:ind w:left="-567"/>
      <w:jc w:val="both"/>
      <w:outlineLvl w:val="2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D3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8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2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911A98"/>
    <w:pPr>
      <w:ind w:left="720"/>
      <w:contextualSpacing/>
    </w:pPr>
  </w:style>
  <w:style w:type="character" w:customStyle="1" w:styleId="Bodytext">
    <w:name w:val="Body text_"/>
    <w:link w:val="13"/>
    <w:rsid w:val="007E4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7">
    <w:name w:val="Heading #7_"/>
    <w:link w:val="Heading70"/>
    <w:rsid w:val="007E4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7E48B9"/>
    <w:pPr>
      <w:shd w:val="clear" w:color="auto" w:fill="FFFFFF"/>
      <w:spacing w:before="180" w:line="274" w:lineRule="exact"/>
      <w:ind w:hanging="560"/>
      <w:jc w:val="both"/>
    </w:pPr>
    <w:rPr>
      <w:sz w:val="23"/>
      <w:szCs w:val="23"/>
      <w:lang w:eastAsia="en-US"/>
    </w:rPr>
  </w:style>
  <w:style w:type="paragraph" w:customStyle="1" w:styleId="Heading70">
    <w:name w:val="Heading #7"/>
    <w:basedOn w:val="a"/>
    <w:link w:val="Heading7"/>
    <w:rsid w:val="007E48B9"/>
    <w:pPr>
      <w:shd w:val="clear" w:color="auto" w:fill="FFFFFF"/>
      <w:spacing w:after="360" w:line="0" w:lineRule="atLeast"/>
      <w:outlineLvl w:val="6"/>
    </w:pPr>
    <w:rPr>
      <w:sz w:val="23"/>
      <w:szCs w:val="23"/>
      <w:lang w:eastAsia="en-US"/>
    </w:rPr>
  </w:style>
  <w:style w:type="paragraph" w:customStyle="1" w:styleId="Default">
    <w:name w:val="Default"/>
    <w:rsid w:val="00E10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link w:val="a9"/>
    <w:uiPriority w:val="99"/>
    <w:unhideWhenUsed/>
    <w:rsid w:val="00A557B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557B2"/>
    <w:rPr>
      <w:b/>
      <w:bCs/>
    </w:rPr>
  </w:style>
  <w:style w:type="character" w:customStyle="1" w:styleId="apple-converted-space">
    <w:name w:val="apple-converted-space"/>
    <w:basedOn w:val="a0"/>
    <w:rsid w:val="00A557B2"/>
  </w:style>
  <w:style w:type="paragraph" w:customStyle="1" w:styleId="10">
    <w:name w:val="Маркированный список 1"/>
    <w:basedOn w:val="a8"/>
    <w:link w:val="14"/>
    <w:qFormat/>
    <w:rsid w:val="00A557B2"/>
    <w:pPr>
      <w:numPr>
        <w:numId w:val="11"/>
      </w:numPr>
      <w:spacing w:before="0" w:beforeAutospacing="0" w:after="225" w:afterAutospacing="0"/>
      <w:jc w:val="both"/>
    </w:pPr>
    <w:rPr>
      <w:sz w:val="28"/>
      <w:szCs w:val="28"/>
    </w:rPr>
  </w:style>
  <w:style w:type="paragraph" w:customStyle="1" w:styleId="1">
    <w:name w:val="Нумерованный список 1"/>
    <w:basedOn w:val="a6"/>
    <w:link w:val="15"/>
    <w:qFormat/>
    <w:rsid w:val="00A557B2"/>
    <w:pPr>
      <w:numPr>
        <w:numId w:val="12"/>
      </w:numPr>
      <w:ind w:left="0" w:firstLine="567"/>
      <w:jc w:val="both"/>
    </w:pPr>
    <w:rPr>
      <w:sz w:val="28"/>
      <w:szCs w:val="28"/>
    </w:rPr>
  </w:style>
  <w:style w:type="character" w:customStyle="1" w:styleId="a9">
    <w:name w:val="Обычный (веб) Знак"/>
    <w:basedOn w:val="a0"/>
    <w:link w:val="a8"/>
    <w:uiPriority w:val="99"/>
    <w:rsid w:val="00A55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Маркированный список 1 Знак"/>
    <w:basedOn w:val="a9"/>
    <w:link w:val="10"/>
    <w:rsid w:val="00A557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A55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умерованный список 1 Знак"/>
    <w:basedOn w:val="a7"/>
    <w:link w:val="1"/>
    <w:rsid w:val="00A557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A557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grame">
    <w:name w:val="grame"/>
    <w:basedOn w:val="a0"/>
    <w:rsid w:val="00A557B2"/>
  </w:style>
  <w:style w:type="paragraph" w:styleId="ab">
    <w:name w:val="Plain Text"/>
    <w:basedOn w:val="a"/>
    <w:link w:val="ac"/>
    <w:semiHidden/>
    <w:unhideWhenUsed/>
    <w:rsid w:val="00C90F67"/>
    <w:rPr>
      <w:rFonts w:ascii="Courier New" w:hAnsi="Courier New"/>
    </w:rPr>
  </w:style>
  <w:style w:type="character" w:customStyle="1" w:styleId="ac">
    <w:name w:val="Текст Знак"/>
    <w:basedOn w:val="a0"/>
    <w:link w:val="ab"/>
    <w:semiHidden/>
    <w:rsid w:val="00C90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C90F67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F6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rsid w:val="00C90F67"/>
    <w:pPr>
      <w:jc w:val="both"/>
    </w:pPr>
    <w:rPr>
      <w:rFonts w:eastAsia="Calibri"/>
      <w:sz w:val="24"/>
      <w:szCs w:val="24"/>
    </w:rPr>
  </w:style>
  <w:style w:type="paragraph" w:styleId="ad">
    <w:name w:val="No Spacing"/>
    <w:uiPriority w:val="1"/>
    <w:qFormat/>
    <w:rsid w:val="00AB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02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F02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F02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8ACE-B6B5-4105-8FE9-CA1CF898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Евгений Валерьевич</dc:creator>
  <cp:lastModifiedBy>Пользователь Windows</cp:lastModifiedBy>
  <cp:revision>11</cp:revision>
  <cp:lastPrinted>2017-02-15T03:59:00Z</cp:lastPrinted>
  <dcterms:created xsi:type="dcterms:W3CDTF">2017-02-09T10:04:00Z</dcterms:created>
  <dcterms:modified xsi:type="dcterms:W3CDTF">2018-02-01T03:15:00Z</dcterms:modified>
</cp:coreProperties>
</file>